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1B2E">
      <w:pPr>
        <w:pStyle w:val="Titre2"/>
        <w:jc w:val="center"/>
        <w:rPr>
          <w:rFonts w:ascii="Calligraph421 BT" w:hAnsi="Calligraph421 BT"/>
          <w:sz w:val="44"/>
        </w:rPr>
      </w:pPr>
      <w:r>
        <w:rPr>
          <w:rFonts w:ascii="Calligraph421 BT" w:hAnsi="Calligraph421 BT"/>
          <w:sz w:val="44"/>
        </w:rPr>
        <w:t>Lettres de poilus dans les tranchées</w:t>
      </w:r>
    </w:p>
    <w:p w:rsidR="00000000" w:rsidRDefault="008A1B2E">
      <w:pPr>
        <w:pStyle w:val="Titre2"/>
        <w:rPr>
          <w:rFonts w:ascii="Century Schoolbook" w:hAnsi="Century Schoolbook"/>
        </w:rPr>
      </w:pPr>
    </w:p>
    <w:p w:rsidR="00000000" w:rsidRDefault="008A1B2E"/>
    <w:p w:rsidR="00000000" w:rsidRDefault="008A1B2E">
      <w:pPr>
        <w:jc w:val="left"/>
        <w:rPr>
          <w:rFonts w:ascii="Century Schoolbook" w:hAnsi="Century Schoolbook"/>
          <w:i/>
          <w:iCs/>
          <w:spacing w:val="-2"/>
          <w:szCs w:val="16"/>
        </w:rPr>
      </w:pPr>
      <w:r>
        <w:rPr>
          <w:rFonts w:ascii="Century Schoolbook" w:hAnsi="Century Schoolbook"/>
          <w:i/>
          <w:iCs/>
          <w:spacing w:val="-2"/>
          <w:szCs w:val="16"/>
        </w:rPr>
        <w:t xml:space="preserve">Source de ce recueil de lettres : </w:t>
      </w:r>
    </w:p>
    <w:p w:rsidR="00000000" w:rsidRDefault="008A1B2E">
      <w:pPr>
        <w:jc w:val="left"/>
        <w:rPr>
          <w:rFonts w:ascii="Century Schoolbook" w:hAnsi="Century Schoolbook"/>
          <w:i/>
          <w:iCs/>
          <w:spacing w:val="-2"/>
          <w:szCs w:val="16"/>
        </w:rPr>
      </w:pPr>
      <w:r>
        <w:rPr>
          <w:rFonts w:ascii="Century Schoolbook" w:hAnsi="Century Schoolbook"/>
          <w:i/>
          <w:iCs/>
          <w:spacing w:val="-2"/>
          <w:szCs w:val="16"/>
          <w:u w:val="single"/>
        </w:rPr>
        <w:t>Histoire géographie CM 2</w:t>
      </w:r>
      <w:r>
        <w:rPr>
          <w:rFonts w:ascii="Century Schoolbook" w:hAnsi="Century Schoolbook"/>
          <w:i/>
          <w:iCs/>
          <w:spacing w:val="-2"/>
          <w:szCs w:val="16"/>
        </w:rPr>
        <w:t>, collection Magellan, 2004, Hatier, pp. 60-61</w:t>
      </w:r>
    </w:p>
    <w:p w:rsidR="00000000" w:rsidRDefault="008A1B2E"/>
    <w:p w:rsidR="00000000" w:rsidRDefault="008A1B2E"/>
    <w:p w:rsidR="00000000" w:rsidRDefault="008A1B2E">
      <w:pPr>
        <w:pStyle w:val="Titre2"/>
        <w:rPr>
          <w:rFonts w:ascii="Century Schoolbook" w:hAnsi="Century Schoolbook"/>
          <w:sz w:val="26"/>
          <w:u w:val="single"/>
        </w:rPr>
      </w:pPr>
      <w:r>
        <w:rPr>
          <w:rFonts w:ascii="Century Schoolbook" w:hAnsi="Century Schoolbook"/>
          <w:sz w:val="26"/>
          <w:u w:val="single"/>
        </w:rPr>
        <w:t>L’héroïsme</w:t>
      </w:r>
    </w:p>
    <w:p w:rsidR="00000000" w:rsidRDefault="008A1B2E">
      <w:pPr>
        <w:rPr>
          <w:rFonts w:ascii="Century Schoolbook" w:hAnsi="Century Schoolbook"/>
        </w:rPr>
      </w:pPr>
    </w:p>
    <w:p w:rsidR="00000000" w:rsidRDefault="008A1B2E">
      <w:pPr>
        <w:rPr>
          <w:rFonts w:ascii="Century Schoolbook" w:hAnsi="Century Schoolbook"/>
          <w:spacing w:val="-1"/>
          <w:szCs w:val="16"/>
        </w:rPr>
      </w:pPr>
      <w:r>
        <w:rPr>
          <w:rFonts w:ascii="Century Schoolbook" w:hAnsi="Century Schoolbook"/>
          <w:spacing w:val="7"/>
          <w:szCs w:val="16"/>
        </w:rPr>
        <w:t>À deux heures et demie, un aéroplane alle</w:t>
      </w:r>
      <w:r>
        <w:rPr>
          <w:rFonts w:ascii="Century Schoolbook" w:hAnsi="Century Schoolbook"/>
          <w:spacing w:val="7"/>
          <w:szCs w:val="16"/>
        </w:rPr>
        <w:softHyphen/>
      </w:r>
      <w:r>
        <w:rPr>
          <w:rFonts w:ascii="Century Schoolbook" w:hAnsi="Century Schoolbook"/>
          <w:spacing w:val="-5"/>
          <w:szCs w:val="16"/>
        </w:rPr>
        <w:t>mand survole nos positions. Nous étions repérés et ving</w:t>
      </w:r>
      <w:r>
        <w:rPr>
          <w:rFonts w:ascii="Century Schoolbook" w:hAnsi="Century Schoolbook"/>
          <w:spacing w:val="-5"/>
          <w:szCs w:val="16"/>
        </w:rPr>
        <w:t xml:space="preserve">t minutes après, le premier obus éclatait à </w:t>
      </w:r>
      <w:r>
        <w:rPr>
          <w:rFonts w:ascii="Century Schoolbook" w:hAnsi="Century Schoolbook"/>
          <w:spacing w:val="5"/>
          <w:szCs w:val="16"/>
        </w:rPr>
        <w:t xml:space="preserve">six pas de moi. J'ai été soulevé, projeté à cinq </w:t>
      </w:r>
      <w:r>
        <w:rPr>
          <w:rFonts w:ascii="Century Schoolbook" w:hAnsi="Century Schoolbook"/>
          <w:spacing w:val="-5"/>
          <w:szCs w:val="16"/>
        </w:rPr>
        <w:t xml:space="preserve">mètres, tout le corps anéanti, couvert de sang. Je </w:t>
      </w:r>
      <w:r>
        <w:rPr>
          <w:rFonts w:ascii="Century Schoolbook" w:hAnsi="Century Schoolbook"/>
          <w:szCs w:val="16"/>
        </w:rPr>
        <w:t xml:space="preserve">me suis levé, abruti, incapable d'articuler un son </w:t>
      </w:r>
      <w:r>
        <w:rPr>
          <w:rFonts w:ascii="Century Schoolbook" w:hAnsi="Century Schoolbook"/>
          <w:spacing w:val="1"/>
          <w:szCs w:val="16"/>
        </w:rPr>
        <w:t>et j'ai marché. Des hommes étaient couchés sur la route, mort</w:t>
      </w:r>
      <w:r>
        <w:rPr>
          <w:rFonts w:ascii="Century Schoolbook" w:hAnsi="Century Schoolbook"/>
          <w:spacing w:val="1"/>
          <w:szCs w:val="16"/>
        </w:rPr>
        <w:t xml:space="preserve">s. J'ai couru. Quelle grêle d'obus </w:t>
      </w:r>
      <w:r>
        <w:rPr>
          <w:rFonts w:ascii="Century Schoolbook" w:hAnsi="Century Schoolbook"/>
          <w:szCs w:val="16"/>
        </w:rPr>
        <w:t xml:space="preserve">! </w:t>
      </w:r>
      <w:r>
        <w:rPr>
          <w:rFonts w:ascii="Century Schoolbook" w:hAnsi="Century Schoolbook"/>
          <w:spacing w:val="3"/>
          <w:szCs w:val="16"/>
        </w:rPr>
        <w:t xml:space="preserve">J'en entends un au-dessus de moi, je me lance </w:t>
      </w:r>
      <w:r>
        <w:rPr>
          <w:rFonts w:ascii="Century Schoolbook" w:hAnsi="Century Schoolbook"/>
          <w:spacing w:val="10"/>
          <w:szCs w:val="16"/>
        </w:rPr>
        <w:t xml:space="preserve">dans la tranchée, il éclate à un mètre, je me </w:t>
      </w:r>
      <w:r>
        <w:rPr>
          <w:rFonts w:ascii="Century Schoolbook" w:hAnsi="Century Schoolbook"/>
          <w:spacing w:val="-6"/>
          <w:szCs w:val="16"/>
        </w:rPr>
        <w:t xml:space="preserve">relève, je pars de nouveau. Je me disais jamais je </w:t>
      </w:r>
      <w:r>
        <w:rPr>
          <w:rFonts w:ascii="Century Schoolbook" w:hAnsi="Century Schoolbook"/>
          <w:spacing w:val="-2"/>
          <w:szCs w:val="16"/>
        </w:rPr>
        <w:t xml:space="preserve">n'arriverai à l'ambulance. Ah </w:t>
      </w:r>
      <w:r>
        <w:rPr>
          <w:rFonts w:ascii="Century Schoolbook" w:hAnsi="Century Schoolbook"/>
          <w:szCs w:val="16"/>
        </w:rPr>
        <w:t xml:space="preserve">! </w:t>
      </w:r>
      <w:r>
        <w:rPr>
          <w:rFonts w:ascii="Century Schoolbook" w:hAnsi="Century Schoolbook"/>
          <w:spacing w:val="1"/>
          <w:szCs w:val="16"/>
        </w:rPr>
        <w:t xml:space="preserve">Mon ami, que c'est </w:t>
      </w:r>
      <w:r>
        <w:rPr>
          <w:rFonts w:ascii="Century Schoolbook" w:hAnsi="Century Schoolbook"/>
          <w:spacing w:val="-1"/>
          <w:szCs w:val="16"/>
        </w:rPr>
        <w:t>laid la guerre moderne.</w:t>
      </w:r>
      <w:bookmarkStart w:id="0" w:name="_GoBack"/>
      <w:bookmarkEnd w:id="0"/>
    </w:p>
    <w:p w:rsidR="00000000" w:rsidRDefault="008A1B2E">
      <w:pPr>
        <w:jc w:val="right"/>
        <w:rPr>
          <w:rFonts w:ascii="Century Schoolbook" w:hAnsi="Century Schoolbook"/>
          <w:spacing w:val="-1"/>
          <w:szCs w:val="16"/>
        </w:rPr>
      </w:pPr>
      <w:r>
        <w:rPr>
          <w:rFonts w:ascii="Century Schoolbook" w:hAnsi="Century Schoolbook"/>
          <w:spacing w:val="-1"/>
          <w:szCs w:val="16"/>
        </w:rPr>
        <w:t>L</w:t>
      </w:r>
      <w:r>
        <w:rPr>
          <w:rFonts w:ascii="Century Schoolbook" w:hAnsi="Century Schoolbook"/>
          <w:spacing w:val="-1"/>
          <w:szCs w:val="16"/>
        </w:rPr>
        <w:t xml:space="preserve">ettre de Jean de </w:t>
      </w:r>
      <w:proofErr w:type="spellStart"/>
      <w:r>
        <w:rPr>
          <w:rFonts w:ascii="Century Schoolbook" w:hAnsi="Century Schoolbook"/>
          <w:spacing w:val="-1"/>
          <w:szCs w:val="16"/>
        </w:rPr>
        <w:t>Pierrefeu</w:t>
      </w:r>
      <w:proofErr w:type="spellEnd"/>
      <w:r>
        <w:rPr>
          <w:rFonts w:ascii="Century Schoolbook" w:hAnsi="Century Schoolbook"/>
          <w:spacing w:val="-1"/>
          <w:szCs w:val="16"/>
        </w:rPr>
        <w:t xml:space="preserve"> à un ami, 1914, </w:t>
      </w:r>
    </w:p>
    <w:p w:rsidR="00000000" w:rsidRDefault="008A1B2E">
      <w:pPr>
        <w:jc w:val="right"/>
        <w:rPr>
          <w:rFonts w:ascii="Century Schoolbook" w:hAnsi="Century Schoolbook"/>
          <w:spacing w:val="-1"/>
          <w:szCs w:val="16"/>
        </w:rPr>
      </w:pPr>
      <w:proofErr w:type="spellStart"/>
      <w:r>
        <w:rPr>
          <w:rFonts w:ascii="Century Schoolbook" w:hAnsi="Century Schoolbook"/>
          <w:spacing w:val="-1"/>
          <w:szCs w:val="16"/>
        </w:rPr>
        <w:t>Anovi</w:t>
      </w:r>
      <w:proofErr w:type="spellEnd"/>
      <w:r>
        <w:rPr>
          <w:rFonts w:ascii="Century Schoolbook" w:hAnsi="Century Schoolbook"/>
          <w:spacing w:val="-1"/>
          <w:szCs w:val="16"/>
        </w:rPr>
        <w:t xml:space="preserve">, </w:t>
      </w:r>
      <w:hyperlink r:id="rId5" w:history="1">
        <w:r>
          <w:rPr>
            <w:rStyle w:val="Lienhypertexte"/>
            <w:rFonts w:ascii="Century Schoolbook" w:hAnsi="Century Schoolbook"/>
            <w:spacing w:val="-1"/>
            <w:szCs w:val="16"/>
          </w:rPr>
          <w:t>www.grande-guerre.org</w:t>
        </w:r>
      </w:hyperlink>
    </w:p>
    <w:p w:rsidR="00000000" w:rsidRDefault="008A1B2E">
      <w:pPr>
        <w:jc w:val="left"/>
        <w:rPr>
          <w:rFonts w:ascii="Century Schoolbook" w:hAnsi="Century Schoolbook"/>
          <w:spacing w:val="-1"/>
          <w:szCs w:val="16"/>
        </w:rPr>
      </w:pPr>
    </w:p>
    <w:p w:rsidR="00000000" w:rsidRDefault="008A1B2E" w:rsidP="003673F4">
      <w:pPr>
        <w:rPr>
          <w:rFonts w:ascii="Century Schoolbook" w:hAnsi="Century Schoolbook"/>
          <w:spacing w:val="-2"/>
          <w:szCs w:val="16"/>
        </w:rPr>
      </w:pPr>
      <w:r>
        <w:rPr>
          <w:rFonts w:ascii="Century Schoolbook" w:hAnsi="Century Schoolbook"/>
          <w:spacing w:val="-6"/>
          <w:szCs w:val="16"/>
        </w:rPr>
        <w:t xml:space="preserve">Tu ne saurais croire l'héroïsme de nos soldats. </w:t>
      </w:r>
      <w:r>
        <w:rPr>
          <w:rFonts w:ascii="Century Schoolbook" w:hAnsi="Century Schoolbook"/>
          <w:spacing w:val="4"/>
          <w:szCs w:val="16"/>
        </w:rPr>
        <w:t xml:space="preserve">Hier devait avoir lieu l'attaque d'une tranchée </w:t>
      </w:r>
      <w:r>
        <w:rPr>
          <w:rFonts w:ascii="Century Schoolbook" w:hAnsi="Century Schoolbook"/>
          <w:spacing w:val="2"/>
          <w:szCs w:val="16"/>
        </w:rPr>
        <w:t>allemande. Au signal, les lieutenants s'</w:t>
      </w:r>
      <w:r>
        <w:rPr>
          <w:rFonts w:ascii="Century Schoolbook" w:hAnsi="Century Schoolbook"/>
          <w:spacing w:val="2"/>
          <w:szCs w:val="16"/>
        </w:rPr>
        <w:t xml:space="preserve">élancent </w:t>
      </w:r>
      <w:r>
        <w:rPr>
          <w:rFonts w:ascii="Century Schoolbook" w:hAnsi="Century Schoolbook"/>
          <w:szCs w:val="16"/>
        </w:rPr>
        <w:t xml:space="preserve">en criant: « En avant ! </w:t>
      </w:r>
      <w:r>
        <w:rPr>
          <w:rFonts w:ascii="Century Schoolbook" w:hAnsi="Century Schoolbook"/>
          <w:spacing w:val="3"/>
          <w:szCs w:val="16"/>
        </w:rPr>
        <w:t xml:space="preserve">», « A l'assaut !», « Pour </w:t>
      </w:r>
      <w:r>
        <w:rPr>
          <w:rFonts w:ascii="Century Schoolbook" w:hAnsi="Century Schoolbook"/>
          <w:spacing w:val="-5"/>
          <w:szCs w:val="16"/>
        </w:rPr>
        <w:t xml:space="preserve">la France »; et l'un d'eux entonne La Marseillaise. </w:t>
      </w:r>
      <w:r>
        <w:rPr>
          <w:rFonts w:ascii="Century Schoolbook" w:hAnsi="Century Schoolbook"/>
          <w:spacing w:val="6"/>
          <w:szCs w:val="16"/>
        </w:rPr>
        <w:t xml:space="preserve">Derrière eux, toute la section. Quel élan, quel </w:t>
      </w:r>
      <w:r>
        <w:rPr>
          <w:rFonts w:ascii="Century Schoolbook" w:hAnsi="Century Schoolbook"/>
          <w:spacing w:val="10"/>
          <w:szCs w:val="16"/>
        </w:rPr>
        <w:t xml:space="preserve">enthousiasme pour ces hommes qui savent </w:t>
      </w:r>
      <w:r>
        <w:rPr>
          <w:rFonts w:ascii="Century Schoolbook" w:hAnsi="Century Schoolbook"/>
          <w:spacing w:val="2"/>
          <w:szCs w:val="16"/>
        </w:rPr>
        <w:t>pourtant qu'ils n'ont aucune chance. Les lieute</w:t>
      </w:r>
      <w:r>
        <w:rPr>
          <w:rFonts w:ascii="Century Schoolbook" w:hAnsi="Century Schoolbook"/>
          <w:spacing w:val="-5"/>
          <w:szCs w:val="16"/>
        </w:rPr>
        <w:t>nants meu</w:t>
      </w:r>
      <w:r>
        <w:rPr>
          <w:rFonts w:ascii="Century Schoolbook" w:hAnsi="Century Schoolbook"/>
          <w:spacing w:val="-5"/>
          <w:szCs w:val="16"/>
        </w:rPr>
        <w:t>rent, frappés à la tête. Les soldats tom</w:t>
      </w:r>
      <w:r>
        <w:rPr>
          <w:rFonts w:ascii="Century Schoolbook" w:hAnsi="Century Schoolbook"/>
          <w:spacing w:val="10"/>
          <w:szCs w:val="16"/>
        </w:rPr>
        <w:t xml:space="preserve">bent à leur tour. Impossible d'avancer. Les </w:t>
      </w:r>
      <w:r>
        <w:rPr>
          <w:rFonts w:ascii="Century Schoolbook" w:hAnsi="Century Schoolbook"/>
          <w:spacing w:val="-4"/>
          <w:szCs w:val="16"/>
        </w:rPr>
        <w:t xml:space="preserve">vivants se couchent et tentent d'amonceler de la </w:t>
      </w:r>
      <w:r>
        <w:rPr>
          <w:rFonts w:ascii="Century Schoolbook" w:hAnsi="Century Schoolbook"/>
          <w:spacing w:val="-5"/>
          <w:szCs w:val="16"/>
        </w:rPr>
        <w:t xml:space="preserve">terre devant leur tête pour se protéger des balles. </w:t>
      </w:r>
      <w:r>
        <w:rPr>
          <w:rFonts w:ascii="Century Schoolbook" w:hAnsi="Century Schoolbook"/>
          <w:spacing w:val="-6"/>
          <w:szCs w:val="16"/>
        </w:rPr>
        <w:t>Le commandant leur fait dire de se replier. Hélas, on ne peut ni avance</w:t>
      </w:r>
      <w:r>
        <w:rPr>
          <w:rFonts w:ascii="Century Schoolbook" w:hAnsi="Century Schoolbook"/>
          <w:spacing w:val="-6"/>
          <w:szCs w:val="16"/>
        </w:rPr>
        <w:t xml:space="preserve">r, ni reculer. Il faut attendre </w:t>
      </w:r>
      <w:r>
        <w:rPr>
          <w:rFonts w:ascii="Century Schoolbook" w:hAnsi="Century Schoolbook"/>
          <w:szCs w:val="16"/>
        </w:rPr>
        <w:t xml:space="preserve">la nuit. Au soir, un blessé me dit: « Ce qu'il faut </w:t>
      </w:r>
      <w:r>
        <w:rPr>
          <w:rFonts w:ascii="Century Schoolbook" w:hAnsi="Century Schoolbook"/>
          <w:spacing w:val="-2"/>
          <w:szCs w:val="16"/>
        </w:rPr>
        <w:t>souffrir pour la France. »</w:t>
      </w:r>
    </w:p>
    <w:p w:rsidR="00000000" w:rsidRDefault="008A1B2E">
      <w:pPr>
        <w:jc w:val="right"/>
        <w:rPr>
          <w:rFonts w:ascii="Century Schoolbook" w:hAnsi="Century Schoolbook"/>
          <w:spacing w:val="-2"/>
          <w:szCs w:val="16"/>
        </w:rPr>
      </w:pPr>
      <w:r>
        <w:rPr>
          <w:rFonts w:ascii="Century Schoolbook" w:hAnsi="Century Schoolbook"/>
          <w:spacing w:val="-2"/>
          <w:szCs w:val="16"/>
        </w:rPr>
        <w:t xml:space="preserve">Lettre du Dr Martin-Laval à sa sœur, 1915, </w:t>
      </w:r>
    </w:p>
    <w:p w:rsidR="00000000" w:rsidRDefault="008A1B2E">
      <w:pPr>
        <w:jc w:val="right"/>
        <w:rPr>
          <w:rFonts w:ascii="Century Schoolbook" w:hAnsi="Century Schoolbook"/>
          <w:spacing w:val="-2"/>
          <w:szCs w:val="16"/>
        </w:rPr>
      </w:pPr>
      <w:proofErr w:type="gramStart"/>
      <w:r>
        <w:rPr>
          <w:rFonts w:ascii="Century Schoolbook" w:hAnsi="Century Schoolbook"/>
          <w:spacing w:val="-2"/>
          <w:szCs w:val="16"/>
        </w:rPr>
        <w:t>cité</w:t>
      </w:r>
      <w:proofErr w:type="gramEnd"/>
      <w:r>
        <w:rPr>
          <w:rFonts w:ascii="Century Schoolbook" w:hAnsi="Century Schoolbook"/>
          <w:spacing w:val="-2"/>
          <w:szCs w:val="16"/>
        </w:rPr>
        <w:t xml:space="preserve"> dans J.P. </w:t>
      </w:r>
      <w:proofErr w:type="spellStart"/>
      <w:r>
        <w:rPr>
          <w:rFonts w:ascii="Century Schoolbook" w:hAnsi="Century Schoolbook"/>
          <w:spacing w:val="-2"/>
          <w:szCs w:val="16"/>
        </w:rPr>
        <w:t>Guéno</w:t>
      </w:r>
      <w:proofErr w:type="spellEnd"/>
      <w:r>
        <w:rPr>
          <w:rFonts w:ascii="Century Schoolbook" w:hAnsi="Century Schoolbook"/>
          <w:spacing w:val="-2"/>
          <w:szCs w:val="16"/>
        </w:rPr>
        <w:t xml:space="preserve">, Y. Laplume, J. </w:t>
      </w:r>
      <w:proofErr w:type="spellStart"/>
      <w:r>
        <w:rPr>
          <w:rFonts w:ascii="Century Schoolbook" w:hAnsi="Century Schoolbook"/>
          <w:spacing w:val="-2"/>
          <w:szCs w:val="16"/>
        </w:rPr>
        <w:t>Pecnard</w:t>
      </w:r>
      <w:proofErr w:type="spellEnd"/>
      <w:r>
        <w:rPr>
          <w:rFonts w:ascii="Century Schoolbook" w:hAnsi="Century Schoolbook"/>
          <w:spacing w:val="-2"/>
          <w:szCs w:val="16"/>
        </w:rPr>
        <w:t xml:space="preserve">, Paroles de poilus, </w:t>
      </w:r>
      <w:proofErr w:type="spellStart"/>
      <w:r>
        <w:rPr>
          <w:rFonts w:ascii="Century Schoolbook" w:hAnsi="Century Schoolbook"/>
          <w:spacing w:val="-2"/>
          <w:szCs w:val="16"/>
        </w:rPr>
        <w:t>Tallandier</w:t>
      </w:r>
      <w:proofErr w:type="spellEnd"/>
      <w:r>
        <w:rPr>
          <w:rFonts w:ascii="Century Schoolbook" w:hAnsi="Century Schoolbook"/>
          <w:spacing w:val="-2"/>
          <w:szCs w:val="16"/>
        </w:rPr>
        <w:t>, 1998</w:t>
      </w:r>
    </w:p>
    <w:p w:rsidR="00000000" w:rsidRDefault="008A1B2E">
      <w:pPr>
        <w:jc w:val="right"/>
        <w:rPr>
          <w:rFonts w:ascii="Century Schoolbook" w:hAnsi="Century Schoolbook"/>
          <w:spacing w:val="-2"/>
          <w:szCs w:val="16"/>
        </w:rPr>
      </w:pPr>
    </w:p>
    <w:p w:rsidR="00000000" w:rsidRDefault="008A1B2E" w:rsidP="003673F4">
      <w:pPr>
        <w:rPr>
          <w:rFonts w:ascii="Century Schoolbook" w:hAnsi="Century Schoolbook"/>
          <w:spacing w:val="-2"/>
          <w:szCs w:val="16"/>
        </w:rPr>
      </w:pPr>
      <w:r>
        <w:rPr>
          <w:rFonts w:ascii="Century Schoolbook" w:hAnsi="Century Schoolbook"/>
          <w:spacing w:val="6"/>
          <w:szCs w:val="16"/>
        </w:rPr>
        <w:t>Mon général, je me</w:t>
      </w:r>
      <w:r>
        <w:rPr>
          <w:rFonts w:ascii="Century Schoolbook" w:hAnsi="Century Schoolbook"/>
          <w:spacing w:val="6"/>
          <w:szCs w:val="16"/>
        </w:rPr>
        <w:t xml:space="preserve"> permets de demander à </w:t>
      </w:r>
      <w:r>
        <w:rPr>
          <w:rFonts w:ascii="Century Schoolbook" w:hAnsi="Century Schoolbook"/>
          <w:spacing w:val="-7"/>
          <w:szCs w:val="16"/>
        </w:rPr>
        <w:t xml:space="preserve">passer dans l'infanterie. Je considère que ma place </w:t>
      </w:r>
      <w:r>
        <w:rPr>
          <w:rFonts w:ascii="Century Schoolbook" w:hAnsi="Century Schoolbook"/>
          <w:spacing w:val="3"/>
          <w:szCs w:val="16"/>
        </w:rPr>
        <w:t xml:space="preserve">est là où les risques sont les plus nombreux. Je </w:t>
      </w:r>
      <w:r>
        <w:rPr>
          <w:rFonts w:ascii="Century Schoolbook" w:hAnsi="Century Schoolbook"/>
          <w:spacing w:val="-1"/>
          <w:szCs w:val="16"/>
        </w:rPr>
        <w:t>fais partie d'une famille israélite naturalisée fran</w:t>
      </w:r>
      <w:r>
        <w:rPr>
          <w:rFonts w:ascii="Century Schoolbook" w:hAnsi="Century Schoolbook"/>
          <w:spacing w:val="-1"/>
          <w:szCs w:val="16"/>
        </w:rPr>
        <w:softHyphen/>
      </w:r>
      <w:r>
        <w:rPr>
          <w:rFonts w:ascii="Century Schoolbook" w:hAnsi="Century Schoolbook"/>
          <w:spacing w:val="-3"/>
          <w:szCs w:val="16"/>
        </w:rPr>
        <w:t xml:space="preserve">çaise. Je veux après la guerre, si je reste en vie, </w:t>
      </w:r>
      <w:r>
        <w:rPr>
          <w:rFonts w:ascii="Century Schoolbook" w:hAnsi="Century Schoolbook"/>
          <w:spacing w:val="3"/>
          <w:szCs w:val="16"/>
        </w:rPr>
        <w:t>avoir la satisfaction d'avo</w:t>
      </w:r>
      <w:r>
        <w:rPr>
          <w:rFonts w:ascii="Century Schoolbook" w:hAnsi="Century Schoolbook"/>
          <w:spacing w:val="3"/>
          <w:szCs w:val="16"/>
        </w:rPr>
        <w:t xml:space="preserve">ir fait le maximum de </w:t>
      </w:r>
      <w:r>
        <w:rPr>
          <w:rFonts w:ascii="Century Schoolbook" w:hAnsi="Century Schoolbook"/>
          <w:szCs w:val="16"/>
        </w:rPr>
        <w:t xml:space="preserve">mon devoir. Je veux que personne ne puisse me </w:t>
      </w:r>
      <w:r>
        <w:rPr>
          <w:rFonts w:ascii="Century Schoolbook" w:hAnsi="Century Schoolbook"/>
          <w:spacing w:val="3"/>
          <w:szCs w:val="16"/>
        </w:rPr>
        <w:t xml:space="preserve">contester le titre de Français, de vrai et de bon </w:t>
      </w:r>
      <w:r>
        <w:rPr>
          <w:rFonts w:ascii="Century Schoolbook" w:hAnsi="Century Schoolbook"/>
          <w:spacing w:val="-7"/>
          <w:szCs w:val="16"/>
        </w:rPr>
        <w:t xml:space="preserve">Français. Je veux, si je meurs, que ma famille puise </w:t>
      </w:r>
      <w:r>
        <w:rPr>
          <w:rFonts w:ascii="Century Schoolbook" w:hAnsi="Century Schoolbook"/>
          <w:spacing w:val="2"/>
          <w:szCs w:val="16"/>
        </w:rPr>
        <w:t xml:space="preserve">être fière de moi, et que personne ne puisse lui </w:t>
      </w:r>
      <w:r>
        <w:rPr>
          <w:rFonts w:ascii="Century Schoolbook" w:hAnsi="Century Schoolbook"/>
          <w:spacing w:val="-4"/>
          <w:szCs w:val="16"/>
        </w:rPr>
        <w:t>reprocher ses origines étrangères. D</w:t>
      </w:r>
      <w:r>
        <w:rPr>
          <w:rFonts w:ascii="Century Schoolbook" w:hAnsi="Century Schoolbook"/>
          <w:spacing w:val="-4"/>
          <w:szCs w:val="16"/>
        </w:rPr>
        <w:t xml:space="preserve">e toute mon </w:t>
      </w:r>
      <w:r>
        <w:rPr>
          <w:rFonts w:ascii="Century Schoolbook" w:hAnsi="Century Schoolbook"/>
          <w:spacing w:val="-1"/>
          <w:szCs w:val="16"/>
        </w:rPr>
        <w:t xml:space="preserve">âme et de tout mon coeur, je suis décidé à servir </w:t>
      </w:r>
      <w:r>
        <w:rPr>
          <w:rFonts w:ascii="Century Schoolbook" w:hAnsi="Century Schoolbook"/>
          <w:spacing w:val="-2"/>
          <w:szCs w:val="16"/>
        </w:rPr>
        <w:t>la France le plus vaillamment possible.</w:t>
      </w:r>
    </w:p>
    <w:p w:rsidR="00000000" w:rsidRDefault="008A1B2E">
      <w:pPr>
        <w:jc w:val="right"/>
        <w:rPr>
          <w:rFonts w:ascii="Century Schoolbook" w:hAnsi="Century Schoolbook"/>
          <w:spacing w:val="-2"/>
          <w:szCs w:val="16"/>
        </w:rPr>
      </w:pPr>
      <w:r>
        <w:rPr>
          <w:rFonts w:ascii="Century Schoolbook" w:hAnsi="Century Schoolbook"/>
          <w:spacing w:val="-2"/>
          <w:szCs w:val="16"/>
        </w:rPr>
        <w:t>Lettre du soldat Henry Lange à son général, 1917,</w:t>
      </w:r>
    </w:p>
    <w:p w:rsidR="00000000" w:rsidRDefault="008A1B2E">
      <w:pPr>
        <w:jc w:val="right"/>
        <w:rPr>
          <w:rFonts w:ascii="Century Schoolbook" w:hAnsi="Century Schoolbook"/>
          <w:spacing w:val="-2"/>
          <w:szCs w:val="16"/>
        </w:rPr>
      </w:pPr>
      <w:proofErr w:type="gramStart"/>
      <w:r>
        <w:rPr>
          <w:rFonts w:ascii="Century Schoolbook" w:hAnsi="Century Schoolbook"/>
          <w:spacing w:val="-2"/>
          <w:szCs w:val="16"/>
        </w:rPr>
        <w:t>cité</w:t>
      </w:r>
      <w:proofErr w:type="gramEnd"/>
      <w:r>
        <w:rPr>
          <w:rFonts w:ascii="Century Schoolbook" w:hAnsi="Century Schoolbook"/>
          <w:spacing w:val="-2"/>
          <w:szCs w:val="16"/>
        </w:rPr>
        <w:t xml:space="preserve"> dans J.P. </w:t>
      </w:r>
      <w:proofErr w:type="spellStart"/>
      <w:r>
        <w:rPr>
          <w:rFonts w:ascii="Century Schoolbook" w:hAnsi="Century Schoolbook"/>
          <w:spacing w:val="-2"/>
          <w:szCs w:val="16"/>
        </w:rPr>
        <w:t>Guéno</w:t>
      </w:r>
      <w:proofErr w:type="spellEnd"/>
      <w:r>
        <w:rPr>
          <w:rFonts w:ascii="Century Schoolbook" w:hAnsi="Century Schoolbook"/>
          <w:spacing w:val="-2"/>
          <w:szCs w:val="16"/>
        </w:rPr>
        <w:t xml:space="preserve">, Y. Laplume, J. </w:t>
      </w:r>
      <w:proofErr w:type="spellStart"/>
      <w:r>
        <w:rPr>
          <w:rFonts w:ascii="Century Schoolbook" w:hAnsi="Century Schoolbook"/>
          <w:spacing w:val="-2"/>
          <w:szCs w:val="16"/>
        </w:rPr>
        <w:t>Pecnard</w:t>
      </w:r>
      <w:proofErr w:type="spellEnd"/>
      <w:r>
        <w:rPr>
          <w:rFonts w:ascii="Century Schoolbook" w:hAnsi="Century Schoolbook"/>
          <w:spacing w:val="-2"/>
          <w:szCs w:val="16"/>
        </w:rPr>
        <w:t xml:space="preserve">, Paroles de poilus, </w:t>
      </w:r>
      <w:proofErr w:type="spellStart"/>
      <w:r>
        <w:rPr>
          <w:rFonts w:ascii="Century Schoolbook" w:hAnsi="Century Schoolbook"/>
          <w:spacing w:val="-2"/>
          <w:szCs w:val="16"/>
        </w:rPr>
        <w:t>Tallandier</w:t>
      </w:r>
      <w:proofErr w:type="spellEnd"/>
      <w:r>
        <w:rPr>
          <w:rFonts w:ascii="Century Schoolbook" w:hAnsi="Century Schoolbook"/>
          <w:spacing w:val="-2"/>
          <w:szCs w:val="16"/>
        </w:rPr>
        <w:t>, 1998</w:t>
      </w:r>
    </w:p>
    <w:p w:rsidR="00000000" w:rsidRDefault="008A1B2E">
      <w:pPr>
        <w:jc w:val="left"/>
        <w:rPr>
          <w:rFonts w:ascii="Century Schoolbook" w:hAnsi="Century Schoolbook"/>
        </w:rPr>
      </w:pPr>
    </w:p>
    <w:p w:rsidR="00000000" w:rsidRDefault="008A1B2E">
      <w:pPr>
        <w:jc w:val="left"/>
        <w:rPr>
          <w:rFonts w:ascii="Century Schoolbook" w:hAnsi="Century Schoolbook"/>
        </w:rPr>
      </w:pPr>
    </w:p>
    <w:p w:rsidR="00000000" w:rsidRDefault="008A1B2E">
      <w:pPr>
        <w:pStyle w:val="Titre2"/>
        <w:rPr>
          <w:rFonts w:ascii="Century Schoolbook" w:hAnsi="Century Schoolbook"/>
          <w:sz w:val="26"/>
          <w:u w:val="single"/>
        </w:rPr>
      </w:pPr>
      <w:r>
        <w:rPr>
          <w:rFonts w:ascii="Century Schoolbook" w:hAnsi="Century Schoolbook"/>
          <w:sz w:val="26"/>
          <w:u w:val="single"/>
        </w:rPr>
        <w:t>La dure réalité dans</w:t>
      </w:r>
      <w:r>
        <w:rPr>
          <w:rFonts w:ascii="Century Schoolbook" w:hAnsi="Century Schoolbook"/>
          <w:sz w:val="26"/>
          <w:u w:val="single"/>
        </w:rPr>
        <w:t xml:space="preserve"> les tranchées</w:t>
      </w:r>
    </w:p>
    <w:p w:rsidR="00000000" w:rsidRDefault="008A1B2E">
      <w:pPr>
        <w:jc w:val="left"/>
        <w:rPr>
          <w:rFonts w:ascii="Century Schoolbook" w:hAnsi="Century Schoolbook"/>
        </w:rPr>
      </w:pPr>
    </w:p>
    <w:p w:rsidR="00000000" w:rsidRDefault="008A1B2E" w:rsidP="003673F4">
      <w:pPr>
        <w:rPr>
          <w:rFonts w:ascii="Century Schoolbook" w:hAnsi="Century Schoolbook"/>
          <w:spacing w:val="-2"/>
          <w:szCs w:val="16"/>
        </w:rPr>
      </w:pPr>
      <w:r>
        <w:rPr>
          <w:rFonts w:ascii="Century Schoolbook" w:hAnsi="Century Schoolbook"/>
          <w:spacing w:val="2"/>
          <w:szCs w:val="16"/>
        </w:rPr>
        <w:t>Notre tranchée a une lon</w:t>
      </w:r>
      <w:r>
        <w:rPr>
          <w:rFonts w:ascii="Century Schoolbook" w:hAnsi="Century Schoolbook"/>
          <w:spacing w:val="-8"/>
          <w:szCs w:val="16"/>
        </w:rPr>
        <w:t xml:space="preserve">gueur de 100 mètres. Elle est </w:t>
      </w:r>
      <w:r>
        <w:rPr>
          <w:rFonts w:ascii="Century Schoolbook" w:hAnsi="Century Schoolbook"/>
          <w:spacing w:val="14"/>
          <w:szCs w:val="16"/>
        </w:rPr>
        <w:t xml:space="preserve">profonde d'un mètre et la </w:t>
      </w:r>
      <w:r>
        <w:rPr>
          <w:rFonts w:ascii="Century Schoolbook" w:hAnsi="Century Schoolbook"/>
          <w:spacing w:val="-6"/>
          <w:szCs w:val="16"/>
        </w:rPr>
        <w:t xml:space="preserve">terre a été jetée devant, si bien </w:t>
      </w:r>
      <w:r>
        <w:rPr>
          <w:rFonts w:ascii="Century Schoolbook" w:hAnsi="Century Schoolbook"/>
          <w:spacing w:val="5"/>
          <w:szCs w:val="16"/>
        </w:rPr>
        <w:t xml:space="preserve">que l'on peut passer debout </w:t>
      </w:r>
      <w:r>
        <w:rPr>
          <w:rFonts w:ascii="Century Schoolbook" w:hAnsi="Century Schoolbook"/>
          <w:spacing w:val="13"/>
          <w:szCs w:val="16"/>
        </w:rPr>
        <w:t xml:space="preserve">sans être vu. Elle est très </w:t>
      </w:r>
      <w:r>
        <w:rPr>
          <w:rFonts w:ascii="Century Schoolbook" w:hAnsi="Century Schoolbook"/>
          <w:spacing w:val="6"/>
          <w:szCs w:val="16"/>
        </w:rPr>
        <w:t xml:space="preserve">étroite et par endroits, on a </w:t>
      </w:r>
      <w:r>
        <w:rPr>
          <w:rFonts w:ascii="Century Schoolbook" w:hAnsi="Century Schoolbook"/>
          <w:spacing w:val="3"/>
          <w:szCs w:val="16"/>
        </w:rPr>
        <w:t xml:space="preserve">creusé plus largement pour </w:t>
      </w:r>
      <w:r>
        <w:rPr>
          <w:rFonts w:ascii="Century Schoolbook" w:hAnsi="Century Schoolbook"/>
          <w:spacing w:val="-2"/>
          <w:szCs w:val="16"/>
        </w:rPr>
        <w:t>pouvoir se cr</w:t>
      </w:r>
      <w:r>
        <w:rPr>
          <w:rFonts w:ascii="Century Schoolbook" w:hAnsi="Century Schoolbook"/>
          <w:spacing w:val="-2"/>
          <w:szCs w:val="16"/>
        </w:rPr>
        <w:t xml:space="preserve">oiser quand on se </w:t>
      </w:r>
      <w:r>
        <w:rPr>
          <w:rFonts w:ascii="Century Schoolbook" w:hAnsi="Century Schoolbook"/>
          <w:spacing w:val="9"/>
          <w:szCs w:val="16"/>
        </w:rPr>
        <w:t xml:space="preserve">rencontre. Dans le fond, on </w:t>
      </w:r>
      <w:r>
        <w:rPr>
          <w:rFonts w:ascii="Century Schoolbook" w:hAnsi="Century Schoolbook"/>
          <w:spacing w:val="2"/>
          <w:szCs w:val="16"/>
        </w:rPr>
        <w:t xml:space="preserve">creuse de petites caves où un homme peut se coucher pour </w:t>
      </w:r>
      <w:r>
        <w:rPr>
          <w:rFonts w:ascii="Century Schoolbook" w:hAnsi="Century Schoolbook"/>
          <w:spacing w:val="-2"/>
          <w:szCs w:val="16"/>
        </w:rPr>
        <w:t>se protéger des obus.</w:t>
      </w:r>
    </w:p>
    <w:p w:rsidR="00000000" w:rsidRDefault="008A1B2E">
      <w:pPr>
        <w:jc w:val="right"/>
        <w:rPr>
          <w:rFonts w:ascii="Century Schoolbook" w:hAnsi="Century Schoolbook"/>
          <w:spacing w:val="-2"/>
          <w:szCs w:val="16"/>
        </w:rPr>
      </w:pPr>
      <w:r>
        <w:rPr>
          <w:rFonts w:ascii="Century Schoolbook" w:hAnsi="Century Schoolbook"/>
          <w:spacing w:val="-2"/>
          <w:szCs w:val="16"/>
        </w:rPr>
        <w:t xml:space="preserve">Lettre d’Adolphe </w:t>
      </w:r>
      <w:proofErr w:type="spellStart"/>
      <w:r>
        <w:rPr>
          <w:rFonts w:ascii="Century Schoolbook" w:hAnsi="Century Schoolbook"/>
          <w:spacing w:val="-2"/>
          <w:szCs w:val="16"/>
        </w:rPr>
        <w:t>Wegel</w:t>
      </w:r>
      <w:proofErr w:type="spellEnd"/>
      <w:r>
        <w:rPr>
          <w:rFonts w:ascii="Century Schoolbook" w:hAnsi="Century Schoolbook"/>
          <w:spacing w:val="-2"/>
          <w:szCs w:val="16"/>
        </w:rPr>
        <w:t>, 1915,</w:t>
      </w:r>
    </w:p>
    <w:p w:rsidR="00000000" w:rsidRDefault="008A1B2E">
      <w:pPr>
        <w:jc w:val="right"/>
        <w:rPr>
          <w:rFonts w:ascii="Century Schoolbook" w:hAnsi="Century Schoolbook"/>
          <w:spacing w:val="-2"/>
          <w:szCs w:val="16"/>
        </w:rPr>
      </w:pPr>
      <w:proofErr w:type="gramStart"/>
      <w:r>
        <w:rPr>
          <w:rFonts w:ascii="Century Schoolbook" w:hAnsi="Century Schoolbook"/>
          <w:spacing w:val="-2"/>
          <w:szCs w:val="16"/>
        </w:rPr>
        <w:t>cité</w:t>
      </w:r>
      <w:proofErr w:type="gramEnd"/>
      <w:r>
        <w:rPr>
          <w:rFonts w:ascii="Century Schoolbook" w:hAnsi="Century Schoolbook"/>
          <w:spacing w:val="-2"/>
          <w:szCs w:val="16"/>
        </w:rPr>
        <w:t xml:space="preserve"> dans J.P. </w:t>
      </w:r>
      <w:proofErr w:type="spellStart"/>
      <w:r>
        <w:rPr>
          <w:rFonts w:ascii="Century Schoolbook" w:hAnsi="Century Schoolbook"/>
          <w:spacing w:val="-2"/>
          <w:szCs w:val="16"/>
        </w:rPr>
        <w:t>Guéno</w:t>
      </w:r>
      <w:proofErr w:type="spellEnd"/>
      <w:r>
        <w:rPr>
          <w:rFonts w:ascii="Century Schoolbook" w:hAnsi="Century Schoolbook"/>
          <w:spacing w:val="-2"/>
          <w:szCs w:val="16"/>
        </w:rPr>
        <w:t xml:space="preserve">, Y. Laplume, J. </w:t>
      </w:r>
      <w:proofErr w:type="spellStart"/>
      <w:r>
        <w:rPr>
          <w:rFonts w:ascii="Century Schoolbook" w:hAnsi="Century Schoolbook"/>
          <w:spacing w:val="-2"/>
          <w:szCs w:val="16"/>
        </w:rPr>
        <w:t>Pecnard</w:t>
      </w:r>
      <w:proofErr w:type="spellEnd"/>
      <w:r>
        <w:rPr>
          <w:rFonts w:ascii="Century Schoolbook" w:hAnsi="Century Schoolbook"/>
          <w:spacing w:val="-2"/>
          <w:szCs w:val="16"/>
        </w:rPr>
        <w:t xml:space="preserve">, Paroles de poilus, </w:t>
      </w:r>
      <w:proofErr w:type="spellStart"/>
      <w:r>
        <w:rPr>
          <w:rFonts w:ascii="Century Schoolbook" w:hAnsi="Century Schoolbook"/>
          <w:spacing w:val="-2"/>
          <w:szCs w:val="16"/>
        </w:rPr>
        <w:t>Tallandier</w:t>
      </w:r>
      <w:proofErr w:type="spellEnd"/>
      <w:r>
        <w:rPr>
          <w:rFonts w:ascii="Century Schoolbook" w:hAnsi="Century Schoolbook"/>
          <w:spacing w:val="-2"/>
          <w:szCs w:val="16"/>
        </w:rPr>
        <w:t>, 1998</w:t>
      </w:r>
    </w:p>
    <w:p w:rsidR="00000000" w:rsidRDefault="008A1B2E">
      <w:pPr>
        <w:jc w:val="left"/>
        <w:rPr>
          <w:rFonts w:ascii="Century Schoolbook" w:hAnsi="Century Schoolbook"/>
          <w:spacing w:val="-2"/>
          <w:szCs w:val="16"/>
        </w:rPr>
      </w:pPr>
    </w:p>
    <w:p w:rsidR="00000000" w:rsidRDefault="008A1B2E" w:rsidP="003673F4">
      <w:pPr>
        <w:rPr>
          <w:rFonts w:ascii="Century Schoolbook" w:hAnsi="Century Schoolbook"/>
          <w:spacing w:val="-3"/>
          <w:szCs w:val="16"/>
        </w:rPr>
      </w:pPr>
      <w:r>
        <w:rPr>
          <w:rFonts w:ascii="Century Schoolbook" w:hAnsi="Century Schoolbook"/>
          <w:spacing w:val="-2"/>
          <w:szCs w:val="16"/>
        </w:rPr>
        <w:t>Je viens de déjeun</w:t>
      </w:r>
      <w:r>
        <w:rPr>
          <w:rFonts w:ascii="Century Schoolbook" w:hAnsi="Century Schoolbook"/>
          <w:spacing w:val="-2"/>
          <w:szCs w:val="16"/>
        </w:rPr>
        <w:t xml:space="preserve">er, mais </w:t>
      </w:r>
      <w:r>
        <w:rPr>
          <w:rFonts w:ascii="Century Schoolbook" w:hAnsi="Century Schoolbook"/>
          <w:szCs w:val="16"/>
        </w:rPr>
        <w:t xml:space="preserve">qu'est-ce qu'une demi-boule </w:t>
      </w:r>
      <w:r>
        <w:rPr>
          <w:rFonts w:ascii="Century Schoolbook" w:hAnsi="Century Schoolbook"/>
          <w:spacing w:val="-2"/>
          <w:szCs w:val="16"/>
        </w:rPr>
        <w:t xml:space="preserve">de pain pour une journée ! J'en </w:t>
      </w:r>
      <w:r>
        <w:rPr>
          <w:rFonts w:ascii="Century Schoolbook" w:hAnsi="Century Schoolbook"/>
          <w:szCs w:val="16"/>
        </w:rPr>
        <w:t xml:space="preserve">ai mangé la moitié et j'ai </w:t>
      </w:r>
      <w:r>
        <w:rPr>
          <w:rFonts w:ascii="Century Schoolbook" w:hAnsi="Century Schoolbook"/>
          <w:spacing w:val="3"/>
          <w:szCs w:val="16"/>
        </w:rPr>
        <w:t xml:space="preserve">encore plus faim. Rien que le </w:t>
      </w:r>
      <w:r>
        <w:rPr>
          <w:rFonts w:ascii="Century Schoolbook" w:hAnsi="Century Schoolbook"/>
          <w:spacing w:val="4"/>
          <w:szCs w:val="16"/>
        </w:rPr>
        <w:t xml:space="preserve">matin, il me faudrait la boule </w:t>
      </w:r>
      <w:r>
        <w:rPr>
          <w:rFonts w:ascii="Century Schoolbook" w:hAnsi="Century Schoolbook"/>
          <w:spacing w:val="-1"/>
          <w:szCs w:val="16"/>
        </w:rPr>
        <w:t xml:space="preserve">entière </w:t>
      </w:r>
      <w:r>
        <w:rPr>
          <w:rFonts w:ascii="Century Schoolbook" w:hAnsi="Century Schoolbook"/>
          <w:szCs w:val="16"/>
        </w:rPr>
        <w:t xml:space="preserve">! </w:t>
      </w:r>
      <w:r>
        <w:rPr>
          <w:rFonts w:ascii="Century Schoolbook" w:hAnsi="Century Schoolbook"/>
          <w:spacing w:val="1"/>
          <w:szCs w:val="16"/>
        </w:rPr>
        <w:t>Le froid aiguise terri</w:t>
      </w:r>
      <w:r>
        <w:rPr>
          <w:rFonts w:ascii="Century Schoolbook" w:hAnsi="Century Schoolbook"/>
          <w:szCs w:val="16"/>
        </w:rPr>
        <w:t>blement l'appétit et, ne pou</w:t>
      </w:r>
      <w:r>
        <w:rPr>
          <w:rFonts w:ascii="Century Schoolbook" w:hAnsi="Century Schoolbook"/>
          <w:spacing w:val="-2"/>
          <w:szCs w:val="16"/>
        </w:rPr>
        <w:t xml:space="preserve">vant le satisfaire, on est obligé </w:t>
      </w:r>
      <w:r>
        <w:rPr>
          <w:rFonts w:ascii="Century Schoolbook" w:hAnsi="Century Schoolbook"/>
          <w:spacing w:val="-3"/>
          <w:szCs w:val="16"/>
        </w:rPr>
        <w:t>de se</w:t>
      </w:r>
      <w:r>
        <w:rPr>
          <w:rFonts w:ascii="Century Schoolbook" w:hAnsi="Century Schoolbook"/>
          <w:spacing w:val="-3"/>
          <w:szCs w:val="16"/>
        </w:rPr>
        <w:t xml:space="preserve"> recoucher.</w:t>
      </w:r>
    </w:p>
    <w:p w:rsidR="00000000" w:rsidRDefault="008A1B2E">
      <w:pPr>
        <w:jc w:val="right"/>
        <w:rPr>
          <w:rFonts w:ascii="Century Schoolbook" w:hAnsi="Century Schoolbook"/>
          <w:spacing w:val="-2"/>
          <w:szCs w:val="16"/>
        </w:rPr>
      </w:pPr>
      <w:r>
        <w:rPr>
          <w:rFonts w:ascii="Century Schoolbook" w:hAnsi="Century Schoolbook"/>
          <w:spacing w:val="-2"/>
          <w:szCs w:val="16"/>
        </w:rPr>
        <w:t xml:space="preserve">Lettre d’Etienne </w:t>
      </w:r>
      <w:proofErr w:type="spellStart"/>
      <w:r>
        <w:rPr>
          <w:rFonts w:ascii="Century Schoolbook" w:hAnsi="Century Schoolbook"/>
          <w:spacing w:val="-2"/>
          <w:szCs w:val="16"/>
        </w:rPr>
        <w:t>Tanty</w:t>
      </w:r>
      <w:proofErr w:type="spellEnd"/>
      <w:r>
        <w:rPr>
          <w:rFonts w:ascii="Century Schoolbook" w:hAnsi="Century Schoolbook"/>
          <w:spacing w:val="-2"/>
          <w:szCs w:val="16"/>
        </w:rPr>
        <w:t>, 1914,</w:t>
      </w:r>
    </w:p>
    <w:p w:rsidR="00000000" w:rsidRDefault="008A1B2E">
      <w:pPr>
        <w:jc w:val="right"/>
        <w:rPr>
          <w:rFonts w:ascii="Century Schoolbook" w:hAnsi="Century Schoolbook"/>
          <w:spacing w:val="-1"/>
          <w:szCs w:val="16"/>
        </w:rPr>
      </w:pPr>
      <w:proofErr w:type="spellStart"/>
      <w:r>
        <w:rPr>
          <w:rFonts w:ascii="Century Schoolbook" w:hAnsi="Century Schoolbook"/>
          <w:spacing w:val="-1"/>
          <w:szCs w:val="16"/>
        </w:rPr>
        <w:t>Anovi</w:t>
      </w:r>
      <w:proofErr w:type="spellEnd"/>
      <w:r>
        <w:rPr>
          <w:rFonts w:ascii="Century Schoolbook" w:hAnsi="Century Schoolbook"/>
          <w:spacing w:val="-1"/>
          <w:szCs w:val="16"/>
        </w:rPr>
        <w:t xml:space="preserve">, </w:t>
      </w:r>
      <w:hyperlink r:id="rId6" w:history="1">
        <w:r>
          <w:rPr>
            <w:rStyle w:val="Lienhypertexte"/>
            <w:rFonts w:ascii="Century Schoolbook" w:hAnsi="Century Schoolbook"/>
            <w:spacing w:val="-1"/>
            <w:szCs w:val="16"/>
          </w:rPr>
          <w:t>www.grande-guerre.org</w:t>
        </w:r>
      </w:hyperlink>
    </w:p>
    <w:p w:rsidR="00000000" w:rsidRDefault="008A1B2E" w:rsidP="003673F4">
      <w:pPr>
        <w:rPr>
          <w:rFonts w:ascii="Century Schoolbook" w:hAnsi="Century Schoolbook"/>
          <w:spacing w:val="-9"/>
          <w:szCs w:val="16"/>
        </w:rPr>
      </w:pPr>
      <w:r>
        <w:rPr>
          <w:rFonts w:ascii="Century Schoolbook" w:hAnsi="Century Schoolbook"/>
          <w:spacing w:val="-10"/>
          <w:szCs w:val="16"/>
        </w:rPr>
        <w:lastRenderedPageBreak/>
        <w:t xml:space="preserve">Voilà près d'un mois que je ne me suis ni déshabillé, ni déchaussé </w:t>
      </w:r>
      <w:r>
        <w:rPr>
          <w:rFonts w:ascii="Century Schoolbook" w:hAnsi="Century Schoolbook"/>
          <w:szCs w:val="16"/>
        </w:rPr>
        <w:t xml:space="preserve">; </w:t>
      </w:r>
      <w:r>
        <w:rPr>
          <w:rFonts w:ascii="Century Schoolbook" w:hAnsi="Century Schoolbook"/>
          <w:spacing w:val="2"/>
          <w:szCs w:val="16"/>
        </w:rPr>
        <w:t xml:space="preserve">je me suis lavé deux fois </w:t>
      </w:r>
      <w:r>
        <w:rPr>
          <w:rFonts w:ascii="Century Schoolbook" w:hAnsi="Century Schoolbook"/>
          <w:szCs w:val="16"/>
        </w:rPr>
        <w:t xml:space="preserve">: </w:t>
      </w:r>
      <w:r>
        <w:rPr>
          <w:rFonts w:ascii="Century Schoolbook" w:hAnsi="Century Schoolbook"/>
          <w:spacing w:val="2"/>
          <w:szCs w:val="16"/>
        </w:rPr>
        <w:t xml:space="preserve">dans une fontaine et dans un ruisseau </w:t>
      </w:r>
      <w:r>
        <w:rPr>
          <w:rFonts w:ascii="Century Schoolbook" w:hAnsi="Century Schoolbook"/>
          <w:szCs w:val="16"/>
        </w:rPr>
        <w:t>près</w:t>
      </w:r>
      <w:r>
        <w:rPr>
          <w:rFonts w:ascii="Century Schoolbook" w:hAnsi="Century Schoolbook"/>
          <w:szCs w:val="16"/>
        </w:rPr>
        <w:t xml:space="preserve"> d'un cheval mort ; je n'ai jamais approché un matelas ; </w:t>
      </w:r>
      <w:r>
        <w:rPr>
          <w:rFonts w:ascii="Century Schoolbook" w:hAnsi="Century Schoolbook"/>
          <w:spacing w:val="-7"/>
          <w:szCs w:val="16"/>
        </w:rPr>
        <w:t xml:space="preserve">j'ai </w:t>
      </w:r>
      <w:r>
        <w:rPr>
          <w:rFonts w:ascii="Century Schoolbook" w:hAnsi="Century Schoolbook"/>
          <w:spacing w:val="4"/>
          <w:szCs w:val="16"/>
        </w:rPr>
        <w:t xml:space="preserve">passé toutes mes nuits sur la terre. On dort un quart d'heure de </w:t>
      </w:r>
      <w:r>
        <w:rPr>
          <w:rFonts w:ascii="Century Schoolbook" w:hAnsi="Century Schoolbook"/>
          <w:szCs w:val="16"/>
        </w:rPr>
        <w:t xml:space="preserve">temps en temps. On dort debout, à genoux, assis, accroupis et </w:t>
      </w:r>
      <w:r>
        <w:rPr>
          <w:rFonts w:ascii="Century Schoolbook" w:hAnsi="Century Schoolbook"/>
          <w:spacing w:val="-10"/>
          <w:szCs w:val="16"/>
        </w:rPr>
        <w:t>même couché. On dort le jour ou la nuit, à midi ou le soir. On dort</w:t>
      </w:r>
      <w:r>
        <w:rPr>
          <w:rFonts w:ascii="Century Schoolbook" w:hAnsi="Century Schoolbook"/>
          <w:spacing w:val="-10"/>
          <w:szCs w:val="16"/>
        </w:rPr>
        <w:t xml:space="preserve"> </w:t>
      </w:r>
      <w:r>
        <w:rPr>
          <w:rFonts w:ascii="Century Schoolbook" w:hAnsi="Century Schoolbook"/>
          <w:spacing w:val="-7"/>
          <w:szCs w:val="16"/>
        </w:rPr>
        <w:t xml:space="preserve">sur les chemins, dans les taillis, dans les tranchées, dans les arbres, </w:t>
      </w:r>
      <w:r>
        <w:rPr>
          <w:rFonts w:ascii="Century Schoolbook" w:hAnsi="Century Schoolbook"/>
          <w:spacing w:val="-9"/>
          <w:szCs w:val="16"/>
        </w:rPr>
        <w:t>dans la boue. On dort même sous la fusillade. Le silence seul réveille.</w:t>
      </w:r>
    </w:p>
    <w:p w:rsidR="00000000" w:rsidRDefault="008A1B2E">
      <w:pPr>
        <w:jc w:val="right"/>
        <w:rPr>
          <w:rFonts w:ascii="Century Schoolbook" w:hAnsi="Century Schoolbook"/>
          <w:spacing w:val="-2"/>
          <w:szCs w:val="16"/>
        </w:rPr>
      </w:pPr>
      <w:r>
        <w:rPr>
          <w:rFonts w:ascii="Century Schoolbook" w:hAnsi="Century Schoolbook"/>
          <w:spacing w:val="-2"/>
          <w:szCs w:val="16"/>
        </w:rPr>
        <w:t>Lettre d’André Fribourg au journal L’Opinion, 1915,</w:t>
      </w:r>
    </w:p>
    <w:p w:rsidR="00000000" w:rsidRDefault="008A1B2E">
      <w:pPr>
        <w:jc w:val="right"/>
        <w:rPr>
          <w:rFonts w:ascii="Century Schoolbook" w:hAnsi="Century Schoolbook"/>
          <w:spacing w:val="-2"/>
          <w:szCs w:val="16"/>
        </w:rPr>
      </w:pPr>
      <w:proofErr w:type="spellStart"/>
      <w:r>
        <w:rPr>
          <w:rFonts w:ascii="Century Schoolbook" w:hAnsi="Century Schoolbook"/>
          <w:spacing w:val="-2"/>
          <w:szCs w:val="16"/>
        </w:rPr>
        <w:t>Anovi</w:t>
      </w:r>
      <w:proofErr w:type="spellEnd"/>
      <w:r>
        <w:rPr>
          <w:rFonts w:ascii="Century Schoolbook" w:hAnsi="Century Schoolbook"/>
          <w:spacing w:val="-2"/>
          <w:szCs w:val="16"/>
        </w:rPr>
        <w:t xml:space="preserve">, </w:t>
      </w:r>
      <w:hyperlink r:id="rId7" w:history="1">
        <w:r>
          <w:rPr>
            <w:rFonts w:ascii="Century Schoolbook" w:hAnsi="Century Schoolbook"/>
            <w:spacing w:val="-2"/>
          </w:rPr>
          <w:t>www.gra</w:t>
        </w:r>
        <w:r>
          <w:rPr>
            <w:rFonts w:ascii="Century Schoolbook" w:hAnsi="Century Schoolbook"/>
            <w:spacing w:val="-2"/>
          </w:rPr>
          <w:t>nde-guerre.org</w:t>
        </w:r>
      </w:hyperlink>
    </w:p>
    <w:p w:rsidR="00000000" w:rsidRDefault="008A1B2E">
      <w:pPr>
        <w:jc w:val="right"/>
        <w:rPr>
          <w:rFonts w:ascii="Century Schoolbook" w:hAnsi="Century Schoolbook"/>
          <w:spacing w:val="-2"/>
          <w:szCs w:val="16"/>
        </w:rPr>
      </w:pPr>
    </w:p>
    <w:p w:rsidR="00000000" w:rsidRDefault="008A1B2E" w:rsidP="003673F4">
      <w:pPr>
        <w:rPr>
          <w:rFonts w:ascii="Century Schoolbook" w:hAnsi="Century Schoolbook"/>
          <w:spacing w:val="2"/>
          <w:szCs w:val="22"/>
        </w:rPr>
      </w:pPr>
      <w:r>
        <w:rPr>
          <w:rFonts w:ascii="Century Schoolbook" w:hAnsi="Century Schoolbook"/>
          <w:spacing w:val="5"/>
          <w:szCs w:val="22"/>
        </w:rPr>
        <w:t xml:space="preserve">La pluie approche. Une goutte tombe sur mon képi. Après une </w:t>
      </w:r>
      <w:r>
        <w:rPr>
          <w:rFonts w:ascii="Century Schoolbook" w:hAnsi="Century Schoolbook"/>
          <w:spacing w:val="3"/>
          <w:szCs w:val="22"/>
        </w:rPr>
        <w:t xml:space="preserve">heure, la pluie redouble </w:t>
      </w:r>
      <w:r>
        <w:rPr>
          <w:rFonts w:ascii="Century Schoolbook" w:hAnsi="Century Schoolbook"/>
          <w:spacing w:val="2"/>
          <w:szCs w:val="22"/>
        </w:rPr>
        <w:t xml:space="preserve">: </w:t>
      </w:r>
      <w:r>
        <w:rPr>
          <w:rFonts w:ascii="Century Schoolbook" w:hAnsi="Century Schoolbook"/>
          <w:spacing w:val="1"/>
          <w:szCs w:val="22"/>
        </w:rPr>
        <w:t xml:space="preserve">c'est l'averse. Accroupis dans la tranchée, </w:t>
      </w:r>
      <w:r>
        <w:rPr>
          <w:rFonts w:ascii="Century Schoolbook" w:hAnsi="Century Schoolbook"/>
          <w:spacing w:val="8"/>
          <w:szCs w:val="22"/>
        </w:rPr>
        <w:t xml:space="preserve">nous attendons. L'uniforme s'imprègne brin à brin. Après trois </w:t>
      </w:r>
      <w:r>
        <w:rPr>
          <w:rFonts w:ascii="Century Schoolbook" w:hAnsi="Century Schoolbook"/>
          <w:spacing w:val="4"/>
          <w:szCs w:val="22"/>
        </w:rPr>
        <w:t>heures, je sens comme un doigt froid sur ma c</w:t>
      </w:r>
      <w:r>
        <w:rPr>
          <w:rFonts w:ascii="Century Schoolbook" w:hAnsi="Century Schoolbook"/>
          <w:spacing w:val="4"/>
          <w:szCs w:val="22"/>
        </w:rPr>
        <w:t xml:space="preserve">hair. C'est l'eau qui </w:t>
      </w:r>
      <w:r>
        <w:rPr>
          <w:rFonts w:ascii="Century Schoolbook" w:hAnsi="Century Schoolbook"/>
          <w:spacing w:val="5"/>
          <w:szCs w:val="22"/>
        </w:rPr>
        <w:t xml:space="preserve">pénètre. Manteau, veste, chandails, chemise ont été traversés. </w:t>
      </w:r>
      <w:r>
        <w:rPr>
          <w:rFonts w:ascii="Century Schoolbook" w:hAnsi="Century Schoolbook"/>
          <w:spacing w:val="4"/>
          <w:szCs w:val="22"/>
        </w:rPr>
        <w:t xml:space="preserve">Après quinze heures, il pleut. La nuit froide glace l'eau dont nous </w:t>
      </w:r>
      <w:r>
        <w:rPr>
          <w:rFonts w:ascii="Century Schoolbook" w:hAnsi="Century Schoolbook"/>
          <w:spacing w:val="-2"/>
          <w:szCs w:val="22"/>
        </w:rPr>
        <w:t xml:space="preserve">sommes revêtus. Après vingt-quatre heures, il pleut. La canonnade redouble. Je me baisse, je me couche </w:t>
      </w:r>
      <w:r>
        <w:rPr>
          <w:rFonts w:ascii="Century Schoolbook" w:hAnsi="Century Schoolbook"/>
          <w:spacing w:val="-2"/>
          <w:szCs w:val="22"/>
        </w:rPr>
        <w:t xml:space="preserve">au fond de la tranchée, dans </w:t>
      </w:r>
      <w:r>
        <w:rPr>
          <w:rFonts w:ascii="Century Schoolbook" w:hAnsi="Century Schoolbook"/>
          <w:spacing w:val="2"/>
          <w:szCs w:val="22"/>
        </w:rPr>
        <w:t>l'eau. Après deux jours, il pleut.</w:t>
      </w:r>
    </w:p>
    <w:p w:rsidR="00000000" w:rsidRDefault="008A1B2E">
      <w:pPr>
        <w:jc w:val="right"/>
        <w:rPr>
          <w:rFonts w:ascii="Century Schoolbook" w:hAnsi="Century Schoolbook"/>
          <w:spacing w:val="-2"/>
          <w:szCs w:val="16"/>
        </w:rPr>
      </w:pPr>
      <w:r>
        <w:rPr>
          <w:rFonts w:ascii="Century Schoolbook" w:hAnsi="Century Schoolbook"/>
          <w:spacing w:val="-2"/>
          <w:szCs w:val="16"/>
        </w:rPr>
        <w:t>Lettre d’André Fribourg au journal L’Opinion, 1915,</w:t>
      </w:r>
    </w:p>
    <w:p w:rsidR="00000000" w:rsidRDefault="008A1B2E">
      <w:pPr>
        <w:jc w:val="right"/>
        <w:rPr>
          <w:rFonts w:ascii="Century Schoolbook" w:hAnsi="Century Schoolbook"/>
          <w:spacing w:val="-2"/>
          <w:szCs w:val="16"/>
        </w:rPr>
      </w:pPr>
      <w:proofErr w:type="spellStart"/>
      <w:r>
        <w:rPr>
          <w:rFonts w:ascii="Century Schoolbook" w:hAnsi="Century Schoolbook"/>
          <w:spacing w:val="-2"/>
          <w:szCs w:val="16"/>
        </w:rPr>
        <w:t>Anovi</w:t>
      </w:r>
      <w:proofErr w:type="spellEnd"/>
      <w:r>
        <w:rPr>
          <w:rFonts w:ascii="Century Schoolbook" w:hAnsi="Century Schoolbook"/>
          <w:spacing w:val="-2"/>
          <w:szCs w:val="16"/>
        </w:rPr>
        <w:t xml:space="preserve">, </w:t>
      </w:r>
      <w:hyperlink r:id="rId8" w:history="1">
        <w:r>
          <w:rPr>
            <w:rFonts w:ascii="Century Schoolbook" w:hAnsi="Century Schoolbook"/>
            <w:spacing w:val="-2"/>
          </w:rPr>
          <w:t>www.grande-guerre.org</w:t>
        </w:r>
      </w:hyperlink>
    </w:p>
    <w:p w:rsidR="00000000" w:rsidRDefault="008A1B2E">
      <w:pPr>
        <w:jc w:val="left"/>
        <w:rPr>
          <w:rFonts w:ascii="Century Schoolbook" w:hAnsi="Century Schoolbook"/>
          <w:spacing w:val="-2"/>
          <w:szCs w:val="16"/>
        </w:rPr>
      </w:pPr>
    </w:p>
    <w:p w:rsidR="00000000" w:rsidRDefault="008A1B2E" w:rsidP="003673F4">
      <w:pPr>
        <w:rPr>
          <w:rFonts w:ascii="Century Schoolbook" w:hAnsi="Century Schoolbook"/>
          <w:szCs w:val="22"/>
        </w:rPr>
      </w:pPr>
      <w:r>
        <w:rPr>
          <w:rFonts w:ascii="Century Schoolbook" w:hAnsi="Century Schoolbook"/>
          <w:spacing w:val="-4"/>
          <w:szCs w:val="22"/>
        </w:rPr>
        <w:t>Voici comment se passent nos nuits. À 8 heures 1/2, la canonnade</w:t>
      </w:r>
      <w:r>
        <w:rPr>
          <w:rFonts w:ascii="Century Schoolbook" w:hAnsi="Century Schoolbook"/>
          <w:spacing w:val="-4"/>
          <w:szCs w:val="22"/>
        </w:rPr>
        <w:t xml:space="preserve"> </w:t>
      </w:r>
      <w:r>
        <w:rPr>
          <w:rFonts w:ascii="Century Schoolbook" w:hAnsi="Century Schoolbook"/>
          <w:spacing w:val="-5"/>
          <w:szCs w:val="22"/>
        </w:rPr>
        <w:t>s'arrête peu à peu. Le silence règne enfin. On entend les pas des sol</w:t>
      </w:r>
      <w:r>
        <w:rPr>
          <w:rFonts w:ascii="Century Schoolbook" w:hAnsi="Century Schoolbook"/>
          <w:spacing w:val="1"/>
          <w:szCs w:val="22"/>
        </w:rPr>
        <w:t xml:space="preserve">dats, les roulements des caissons de ravitaillement. Défense d'allumer des feux. On mange froid et l'on se couche, à même le sol. On </w:t>
      </w:r>
      <w:r>
        <w:rPr>
          <w:rFonts w:ascii="Century Schoolbook" w:hAnsi="Century Schoolbook"/>
          <w:spacing w:val="-4"/>
          <w:szCs w:val="22"/>
        </w:rPr>
        <w:t>dort tout équipé. Pas de couverture. Des loques humai</w:t>
      </w:r>
      <w:r>
        <w:rPr>
          <w:rFonts w:ascii="Century Schoolbook" w:hAnsi="Century Schoolbook"/>
          <w:spacing w:val="-4"/>
          <w:szCs w:val="22"/>
        </w:rPr>
        <w:t xml:space="preserve">nes couchées </w:t>
      </w:r>
      <w:r>
        <w:rPr>
          <w:rFonts w:ascii="Century Schoolbook" w:hAnsi="Century Schoolbook"/>
          <w:spacing w:val="2"/>
          <w:szCs w:val="22"/>
        </w:rPr>
        <w:t xml:space="preserve">en désordre. Une heure du matin. Bing </w:t>
      </w:r>
      <w:r>
        <w:rPr>
          <w:rFonts w:ascii="Century Schoolbook" w:hAnsi="Century Schoolbook"/>
          <w:szCs w:val="22"/>
        </w:rPr>
        <w:t xml:space="preserve">! </w:t>
      </w:r>
      <w:r>
        <w:rPr>
          <w:rFonts w:ascii="Century Schoolbook" w:hAnsi="Century Schoolbook"/>
          <w:spacing w:val="3"/>
          <w:szCs w:val="22"/>
        </w:rPr>
        <w:t xml:space="preserve">Un coup de feu. Bing </w:t>
      </w:r>
      <w:r>
        <w:rPr>
          <w:rFonts w:ascii="Century Schoolbook" w:hAnsi="Century Schoolbook"/>
          <w:szCs w:val="22"/>
        </w:rPr>
        <w:t xml:space="preserve">! </w:t>
      </w:r>
      <w:r>
        <w:rPr>
          <w:rFonts w:ascii="Century Schoolbook" w:hAnsi="Century Schoolbook"/>
          <w:spacing w:val="5"/>
          <w:szCs w:val="22"/>
        </w:rPr>
        <w:t xml:space="preserve">Un </w:t>
      </w:r>
      <w:r>
        <w:rPr>
          <w:rFonts w:ascii="Century Schoolbook" w:hAnsi="Century Schoolbook"/>
          <w:spacing w:val="-3"/>
          <w:szCs w:val="22"/>
        </w:rPr>
        <w:t xml:space="preserve">autre coup. Une fusillade éclate. L'ennemi attaque comme toutes les nuits, pour nous fatiguer. Quel réveil de cauchemar </w:t>
      </w:r>
      <w:r>
        <w:rPr>
          <w:rFonts w:ascii="Century Schoolbook" w:hAnsi="Century Schoolbook"/>
          <w:szCs w:val="22"/>
        </w:rPr>
        <w:t>!</w:t>
      </w:r>
    </w:p>
    <w:p w:rsidR="00000000" w:rsidRDefault="008A1B2E">
      <w:pPr>
        <w:jc w:val="right"/>
        <w:rPr>
          <w:rFonts w:ascii="Century Schoolbook" w:hAnsi="Century Schoolbook"/>
          <w:spacing w:val="-1"/>
          <w:szCs w:val="16"/>
        </w:rPr>
      </w:pPr>
      <w:r>
        <w:rPr>
          <w:rFonts w:ascii="Century Schoolbook" w:hAnsi="Century Schoolbook"/>
          <w:spacing w:val="-1"/>
          <w:szCs w:val="16"/>
        </w:rPr>
        <w:t xml:space="preserve">Lettre de Jean de </w:t>
      </w:r>
      <w:proofErr w:type="spellStart"/>
      <w:r>
        <w:rPr>
          <w:rFonts w:ascii="Century Schoolbook" w:hAnsi="Century Schoolbook"/>
          <w:spacing w:val="-1"/>
          <w:szCs w:val="16"/>
        </w:rPr>
        <w:t>Pierrefeu</w:t>
      </w:r>
      <w:proofErr w:type="spellEnd"/>
      <w:r>
        <w:rPr>
          <w:rFonts w:ascii="Century Schoolbook" w:hAnsi="Century Schoolbook"/>
          <w:spacing w:val="-1"/>
          <w:szCs w:val="16"/>
        </w:rPr>
        <w:t xml:space="preserve"> à un ami, 1914, </w:t>
      </w:r>
    </w:p>
    <w:p w:rsidR="00000000" w:rsidRDefault="008A1B2E">
      <w:pPr>
        <w:jc w:val="right"/>
        <w:rPr>
          <w:rFonts w:ascii="Century Schoolbook" w:hAnsi="Century Schoolbook"/>
          <w:spacing w:val="-1"/>
          <w:szCs w:val="16"/>
        </w:rPr>
      </w:pPr>
      <w:proofErr w:type="spellStart"/>
      <w:r>
        <w:rPr>
          <w:rFonts w:ascii="Century Schoolbook" w:hAnsi="Century Schoolbook"/>
          <w:spacing w:val="-1"/>
          <w:szCs w:val="16"/>
        </w:rPr>
        <w:t>Anovi</w:t>
      </w:r>
      <w:proofErr w:type="spellEnd"/>
      <w:r>
        <w:rPr>
          <w:rFonts w:ascii="Century Schoolbook" w:hAnsi="Century Schoolbook"/>
          <w:spacing w:val="-1"/>
          <w:szCs w:val="16"/>
        </w:rPr>
        <w:t xml:space="preserve">, </w:t>
      </w:r>
      <w:hyperlink r:id="rId9" w:history="1">
        <w:r>
          <w:rPr>
            <w:rStyle w:val="Lienhypertexte"/>
            <w:rFonts w:ascii="Century Schoolbook" w:hAnsi="Century Schoolbook"/>
            <w:spacing w:val="-1"/>
            <w:szCs w:val="16"/>
          </w:rPr>
          <w:t>www.grande-guerre.org</w:t>
        </w:r>
      </w:hyperlink>
    </w:p>
    <w:p w:rsidR="00000000" w:rsidRDefault="008A1B2E">
      <w:pPr>
        <w:jc w:val="left"/>
        <w:rPr>
          <w:rFonts w:ascii="Century Schoolbook" w:hAnsi="Century Schoolbook"/>
          <w:spacing w:val="-2"/>
          <w:szCs w:val="16"/>
        </w:rPr>
      </w:pPr>
    </w:p>
    <w:p w:rsidR="00000000" w:rsidRDefault="008A1B2E">
      <w:pPr>
        <w:jc w:val="left"/>
        <w:rPr>
          <w:rFonts w:ascii="Century Schoolbook" w:hAnsi="Century Schoolbook"/>
          <w:spacing w:val="-2"/>
          <w:szCs w:val="16"/>
        </w:rPr>
      </w:pPr>
    </w:p>
    <w:p w:rsidR="00000000" w:rsidRDefault="008A1B2E">
      <w:pPr>
        <w:pStyle w:val="Titre2"/>
        <w:rPr>
          <w:rFonts w:ascii="Century Schoolbook" w:hAnsi="Century Schoolbook"/>
          <w:sz w:val="26"/>
          <w:u w:val="single"/>
        </w:rPr>
      </w:pPr>
      <w:r>
        <w:rPr>
          <w:rFonts w:ascii="Century Schoolbook" w:hAnsi="Century Schoolbook"/>
          <w:sz w:val="26"/>
          <w:u w:val="single"/>
        </w:rPr>
        <w:t>La dure réalité dans les tranchées</w:t>
      </w:r>
    </w:p>
    <w:p w:rsidR="00000000" w:rsidRDefault="008A1B2E">
      <w:pPr>
        <w:jc w:val="left"/>
        <w:rPr>
          <w:rFonts w:ascii="Century Schoolbook" w:hAnsi="Century Schoolbook"/>
          <w:spacing w:val="-2"/>
          <w:szCs w:val="16"/>
        </w:rPr>
      </w:pPr>
    </w:p>
    <w:p w:rsidR="00000000" w:rsidRDefault="008A1B2E" w:rsidP="003673F4">
      <w:pPr>
        <w:rPr>
          <w:rFonts w:ascii="Century Schoolbook" w:hAnsi="Century Schoolbook"/>
          <w:szCs w:val="22"/>
        </w:rPr>
      </w:pPr>
      <w:r>
        <w:rPr>
          <w:rFonts w:ascii="Century Schoolbook" w:hAnsi="Century Schoolbook"/>
          <w:spacing w:val="-3"/>
          <w:szCs w:val="22"/>
        </w:rPr>
        <w:t xml:space="preserve">J'ai le cafard. Voilà six mois que ça dure, six mois, </w:t>
      </w:r>
      <w:r>
        <w:rPr>
          <w:rFonts w:ascii="Century Schoolbook" w:hAnsi="Century Schoolbook"/>
          <w:spacing w:val="7"/>
          <w:szCs w:val="22"/>
        </w:rPr>
        <w:t xml:space="preserve">une demi-année qu'on traîne entre la vie et la </w:t>
      </w:r>
      <w:r>
        <w:rPr>
          <w:rFonts w:ascii="Century Schoolbook" w:hAnsi="Century Schoolbook"/>
          <w:spacing w:val="4"/>
          <w:szCs w:val="22"/>
        </w:rPr>
        <w:t xml:space="preserve">mort, cette misérable existence qui n'a plus rien </w:t>
      </w:r>
      <w:r>
        <w:rPr>
          <w:rFonts w:ascii="Century Schoolbook" w:hAnsi="Century Schoolbook"/>
          <w:spacing w:val="1"/>
          <w:szCs w:val="22"/>
        </w:rPr>
        <w:t>d'</w:t>
      </w:r>
      <w:r>
        <w:rPr>
          <w:rFonts w:ascii="Century Schoolbook" w:hAnsi="Century Schoolbook"/>
          <w:spacing w:val="1"/>
          <w:szCs w:val="22"/>
        </w:rPr>
        <w:t xml:space="preserve">humain </w:t>
      </w:r>
      <w:r>
        <w:rPr>
          <w:rFonts w:ascii="Century Schoolbook" w:hAnsi="Century Schoolbook"/>
          <w:szCs w:val="22"/>
        </w:rPr>
        <w:t xml:space="preserve">; </w:t>
      </w:r>
      <w:r>
        <w:rPr>
          <w:rFonts w:ascii="Century Schoolbook" w:hAnsi="Century Schoolbook"/>
          <w:spacing w:val="2"/>
          <w:szCs w:val="22"/>
        </w:rPr>
        <w:t xml:space="preserve">six mois sans espoir. Pourquoi tout ce </w:t>
      </w:r>
      <w:r>
        <w:rPr>
          <w:rFonts w:ascii="Century Schoolbook" w:hAnsi="Century Schoolbook"/>
          <w:spacing w:val="-1"/>
          <w:szCs w:val="22"/>
        </w:rPr>
        <w:t xml:space="preserve">massacre </w:t>
      </w:r>
      <w:r>
        <w:rPr>
          <w:rFonts w:ascii="Century Schoolbook" w:hAnsi="Century Schoolbook"/>
          <w:szCs w:val="22"/>
        </w:rPr>
        <w:t xml:space="preserve">? </w:t>
      </w:r>
      <w:r>
        <w:rPr>
          <w:rFonts w:ascii="Century Schoolbook" w:hAnsi="Century Schoolbook"/>
          <w:spacing w:val="6"/>
          <w:szCs w:val="22"/>
        </w:rPr>
        <w:t xml:space="preserve">Est-ce la peine de faire attendre la mort si longtemps à tant de milliers de malheureux, après les avoir privés de vie pendant des </w:t>
      </w:r>
      <w:r>
        <w:rPr>
          <w:rFonts w:ascii="Century Schoolbook" w:hAnsi="Century Schoolbook"/>
          <w:spacing w:val="-2"/>
          <w:szCs w:val="22"/>
        </w:rPr>
        <w:t xml:space="preserve">mois. Nous devenons des brutes. Je le sens chez les autres, je le </w:t>
      </w:r>
      <w:r>
        <w:rPr>
          <w:rFonts w:ascii="Century Schoolbook" w:hAnsi="Century Schoolbook"/>
          <w:spacing w:val="-2"/>
          <w:szCs w:val="22"/>
        </w:rPr>
        <w:t>sens chez moi. Je deviens indiffé</w:t>
      </w:r>
      <w:r>
        <w:rPr>
          <w:rFonts w:ascii="Century Schoolbook" w:hAnsi="Century Schoolbook"/>
          <w:szCs w:val="22"/>
        </w:rPr>
        <w:t>rent, sans goût, j'erre, je ne sais quoi faire.</w:t>
      </w:r>
    </w:p>
    <w:p w:rsidR="00000000" w:rsidRDefault="008A1B2E">
      <w:pPr>
        <w:jc w:val="right"/>
        <w:rPr>
          <w:rFonts w:ascii="Century Schoolbook" w:hAnsi="Century Schoolbook"/>
          <w:spacing w:val="-2"/>
          <w:szCs w:val="16"/>
        </w:rPr>
      </w:pPr>
      <w:r>
        <w:rPr>
          <w:rFonts w:ascii="Century Schoolbook" w:hAnsi="Century Schoolbook"/>
          <w:spacing w:val="-2"/>
          <w:szCs w:val="16"/>
        </w:rPr>
        <w:t xml:space="preserve">Lettre d’Etienne </w:t>
      </w:r>
      <w:proofErr w:type="spellStart"/>
      <w:r>
        <w:rPr>
          <w:rFonts w:ascii="Century Schoolbook" w:hAnsi="Century Schoolbook"/>
          <w:spacing w:val="-2"/>
          <w:szCs w:val="16"/>
        </w:rPr>
        <w:t>Tanty</w:t>
      </w:r>
      <w:proofErr w:type="spellEnd"/>
      <w:r>
        <w:rPr>
          <w:rFonts w:ascii="Century Schoolbook" w:hAnsi="Century Schoolbook"/>
          <w:spacing w:val="-2"/>
          <w:szCs w:val="16"/>
        </w:rPr>
        <w:t>, 1914,</w:t>
      </w:r>
    </w:p>
    <w:p w:rsidR="00000000" w:rsidRDefault="008A1B2E">
      <w:pPr>
        <w:jc w:val="right"/>
        <w:rPr>
          <w:rFonts w:ascii="Century Schoolbook" w:hAnsi="Century Schoolbook"/>
          <w:spacing w:val="-1"/>
          <w:szCs w:val="16"/>
        </w:rPr>
      </w:pPr>
      <w:proofErr w:type="spellStart"/>
      <w:r>
        <w:rPr>
          <w:rFonts w:ascii="Century Schoolbook" w:hAnsi="Century Schoolbook"/>
          <w:spacing w:val="-1"/>
          <w:szCs w:val="16"/>
        </w:rPr>
        <w:t>Anovi</w:t>
      </w:r>
      <w:proofErr w:type="spellEnd"/>
      <w:r>
        <w:rPr>
          <w:rFonts w:ascii="Century Schoolbook" w:hAnsi="Century Schoolbook"/>
          <w:spacing w:val="-1"/>
          <w:szCs w:val="16"/>
        </w:rPr>
        <w:t xml:space="preserve">, </w:t>
      </w:r>
      <w:hyperlink r:id="rId10" w:history="1">
        <w:r>
          <w:rPr>
            <w:rStyle w:val="Lienhypertexte"/>
            <w:rFonts w:ascii="Century Schoolbook" w:hAnsi="Century Schoolbook"/>
            <w:spacing w:val="-1"/>
            <w:szCs w:val="16"/>
          </w:rPr>
          <w:t>www.grande-guerre.org</w:t>
        </w:r>
      </w:hyperlink>
    </w:p>
    <w:p w:rsidR="00000000" w:rsidRDefault="008A1B2E">
      <w:pPr>
        <w:jc w:val="left"/>
        <w:rPr>
          <w:rFonts w:ascii="Century Schoolbook" w:hAnsi="Century Schoolbook"/>
          <w:spacing w:val="-2"/>
          <w:szCs w:val="16"/>
        </w:rPr>
      </w:pPr>
    </w:p>
    <w:p w:rsidR="00000000" w:rsidRDefault="008A1B2E" w:rsidP="003673F4">
      <w:pPr>
        <w:rPr>
          <w:rFonts w:ascii="Century Schoolbook" w:hAnsi="Century Schoolbook"/>
          <w:spacing w:val="2"/>
          <w:szCs w:val="22"/>
        </w:rPr>
      </w:pPr>
      <w:r>
        <w:rPr>
          <w:rFonts w:ascii="Century Schoolbook" w:hAnsi="Century Schoolbook"/>
          <w:szCs w:val="22"/>
        </w:rPr>
        <w:t xml:space="preserve">On nous ordonne: « Allez là !» Et nous y allons. </w:t>
      </w:r>
      <w:r>
        <w:rPr>
          <w:rFonts w:ascii="Century Schoolbook" w:hAnsi="Century Schoolbook"/>
          <w:spacing w:val="10"/>
          <w:szCs w:val="22"/>
        </w:rPr>
        <w:t>On nous ordonne: « A</w:t>
      </w:r>
      <w:r>
        <w:rPr>
          <w:rFonts w:ascii="Century Schoolbook" w:hAnsi="Century Schoolbook"/>
          <w:spacing w:val="10"/>
          <w:szCs w:val="22"/>
        </w:rPr>
        <w:t>ttaquez !» Et nous atta</w:t>
      </w:r>
      <w:r>
        <w:rPr>
          <w:rFonts w:ascii="Century Schoolbook" w:hAnsi="Century Schoolbook"/>
          <w:spacing w:val="1"/>
          <w:szCs w:val="22"/>
        </w:rPr>
        <w:t xml:space="preserve">quons. Puis les mouvements recommencent, des </w:t>
      </w:r>
      <w:r>
        <w:rPr>
          <w:rFonts w:ascii="Century Schoolbook" w:hAnsi="Century Schoolbook"/>
          <w:spacing w:val="2"/>
          <w:szCs w:val="22"/>
        </w:rPr>
        <w:t xml:space="preserve">marches errantes, avance, recul, des haltes, des </w:t>
      </w:r>
      <w:proofErr w:type="spellStart"/>
      <w:r>
        <w:rPr>
          <w:rFonts w:ascii="Century Schoolbook" w:hAnsi="Century Schoolbook"/>
          <w:szCs w:val="22"/>
        </w:rPr>
        <w:t>manceuvres</w:t>
      </w:r>
      <w:proofErr w:type="spellEnd"/>
      <w:r>
        <w:rPr>
          <w:rFonts w:ascii="Century Schoolbook" w:hAnsi="Century Schoolbook"/>
          <w:szCs w:val="22"/>
        </w:rPr>
        <w:t xml:space="preserve"> qu'on ne comprend pas. Une seule </w:t>
      </w:r>
      <w:r>
        <w:rPr>
          <w:rFonts w:ascii="Century Schoolbook" w:hAnsi="Century Schoolbook"/>
          <w:spacing w:val="9"/>
          <w:szCs w:val="22"/>
        </w:rPr>
        <w:t xml:space="preserve">fois, le capitaine nous a exposé ce que nous </w:t>
      </w:r>
      <w:r>
        <w:rPr>
          <w:rFonts w:ascii="Century Schoolbook" w:hAnsi="Century Schoolbook"/>
          <w:spacing w:val="-1"/>
          <w:szCs w:val="22"/>
        </w:rPr>
        <w:t>allions faire. II ne nous a pas révélé quelle bata</w:t>
      </w:r>
      <w:r>
        <w:rPr>
          <w:rFonts w:ascii="Century Schoolbook" w:hAnsi="Century Schoolbook"/>
          <w:spacing w:val="-1"/>
          <w:szCs w:val="22"/>
        </w:rPr>
        <w:t xml:space="preserve">ille </w:t>
      </w:r>
      <w:r>
        <w:rPr>
          <w:rFonts w:ascii="Century Schoolbook" w:hAnsi="Century Schoolbook"/>
          <w:szCs w:val="22"/>
        </w:rPr>
        <w:t xml:space="preserve">décisive allait s'engager. Pourtant, ce fut assez : </w:t>
      </w:r>
      <w:r>
        <w:rPr>
          <w:rFonts w:ascii="Century Schoolbook" w:hAnsi="Century Schoolbook"/>
          <w:spacing w:val="4"/>
          <w:szCs w:val="22"/>
        </w:rPr>
        <w:t xml:space="preserve">une lumière était en nous. On nous disait: « Nous </w:t>
      </w:r>
      <w:r>
        <w:rPr>
          <w:rFonts w:ascii="Century Schoolbook" w:hAnsi="Century Schoolbook"/>
          <w:spacing w:val="2"/>
          <w:szCs w:val="22"/>
        </w:rPr>
        <w:t>comptons sur vous. »</w:t>
      </w:r>
    </w:p>
    <w:p w:rsidR="00000000" w:rsidRDefault="008A1B2E">
      <w:pPr>
        <w:jc w:val="right"/>
        <w:rPr>
          <w:rFonts w:ascii="Century Schoolbook" w:hAnsi="Century Schoolbook"/>
          <w:spacing w:val="2"/>
          <w:szCs w:val="22"/>
        </w:rPr>
      </w:pPr>
      <w:r>
        <w:rPr>
          <w:rFonts w:ascii="Century Schoolbook" w:hAnsi="Century Schoolbook"/>
          <w:spacing w:val="2"/>
          <w:szCs w:val="22"/>
        </w:rPr>
        <w:t>Carnet de M. Genevoix, 1914,</w:t>
      </w:r>
    </w:p>
    <w:p w:rsidR="00000000" w:rsidRDefault="008A1B2E">
      <w:pPr>
        <w:jc w:val="right"/>
        <w:rPr>
          <w:rFonts w:ascii="Century Schoolbook" w:hAnsi="Century Schoolbook"/>
          <w:spacing w:val="-1"/>
          <w:szCs w:val="16"/>
        </w:rPr>
      </w:pPr>
      <w:proofErr w:type="spellStart"/>
      <w:r>
        <w:rPr>
          <w:rFonts w:ascii="Century Schoolbook" w:hAnsi="Century Schoolbook"/>
          <w:spacing w:val="-1"/>
          <w:szCs w:val="16"/>
        </w:rPr>
        <w:t>Anovi</w:t>
      </w:r>
      <w:proofErr w:type="spellEnd"/>
      <w:r>
        <w:rPr>
          <w:rFonts w:ascii="Century Schoolbook" w:hAnsi="Century Schoolbook"/>
          <w:spacing w:val="-1"/>
          <w:szCs w:val="16"/>
        </w:rPr>
        <w:t xml:space="preserve">, </w:t>
      </w:r>
      <w:hyperlink r:id="rId11" w:history="1">
        <w:r>
          <w:rPr>
            <w:rStyle w:val="Lienhypertexte"/>
            <w:rFonts w:ascii="Century Schoolbook" w:hAnsi="Century Schoolbook"/>
            <w:spacing w:val="-1"/>
            <w:szCs w:val="16"/>
          </w:rPr>
          <w:t>www.grande-guerre.org</w:t>
        </w:r>
      </w:hyperlink>
    </w:p>
    <w:p w:rsidR="00000000" w:rsidRDefault="008A1B2E">
      <w:pPr>
        <w:jc w:val="left"/>
        <w:rPr>
          <w:rFonts w:ascii="Century Schoolbook" w:hAnsi="Century Schoolbook"/>
          <w:b/>
          <w:bCs/>
          <w:spacing w:val="-2"/>
          <w:szCs w:val="16"/>
        </w:rPr>
      </w:pPr>
      <w:r>
        <w:rPr>
          <w:rFonts w:ascii="Century Schoolbook" w:hAnsi="Century Schoolbook"/>
          <w:spacing w:val="-2"/>
          <w:szCs w:val="16"/>
        </w:rPr>
        <w:br w:type="page"/>
      </w:r>
      <w:r>
        <w:rPr>
          <w:rFonts w:ascii="Century Schoolbook" w:hAnsi="Century Schoolbook"/>
          <w:b/>
          <w:bCs/>
          <w:spacing w:val="-2"/>
          <w:szCs w:val="16"/>
        </w:rPr>
        <w:lastRenderedPageBreak/>
        <w:t>Autres lettres…</w:t>
      </w:r>
    </w:p>
    <w:p w:rsidR="00000000" w:rsidRDefault="008A1B2E">
      <w:pPr>
        <w:jc w:val="left"/>
        <w:rPr>
          <w:rFonts w:ascii="Century Schoolbook" w:hAnsi="Century Schoolbook"/>
          <w:spacing w:val="-2"/>
          <w:szCs w:val="16"/>
        </w:rPr>
      </w:pPr>
    </w:p>
    <w:p w:rsidR="00000000" w:rsidRDefault="008A1B2E" w:rsidP="003673F4">
      <w:pPr>
        <w:rPr>
          <w:rFonts w:ascii="Century Schoolbook" w:hAnsi="Century Schoolbook"/>
          <w:szCs w:val="22"/>
        </w:rPr>
      </w:pPr>
      <w:r>
        <w:rPr>
          <w:rFonts w:ascii="Century Schoolbook" w:hAnsi="Century Schoolbook"/>
          <w:szCs w:val="22"/>
        </w:rPr>
        <w:t xml:space="preserve">Tout, </w:t>
      </w:r>
      <w:r>
        <w:rPr>
          <w:rFonts w:ascii="Century Schoolbook" w:hAnsi="Century Schoolbook"/>
          <w:szCs w:val="22"/>
        </w:rPr>
        <w:t xml:space="preserve">tout est fait pour décourager. La terre est semée de trous de percutants, les arbustes sont déchiquetés de balles de shrapnels; des morceaux de marmite traînent çà et là ; un vieux bonnet de police boche, une capote boche en lambeaux, du fumier, des bouts </w:t>
      </w:r>
      <w:r>
        <w:rPr>
          <w:rFonts w:ascii="Century Schoolbook" w:hAnsi="Century Schoolbook"/>
          <w:szCs w:val="22"/>
        </w:rPr>
        <w:t>de pain, un gros os de bœuf encore plein de viande et rouge, ça traîne pêle-mêle dans les trous. Là, 3 ou 4 poilus lisent un journal, où il n'est que de bombardements, de charges à la baïonnette, de cadavres boches, de tranchées sautant par l'effet du mira</w:t>
      </w:r>
      <w:r>
        <w:rPr>
          <w:rFonts w:ascii="Century Schoolbook" w:hAnsi="Century Schoolbook"/>
          <w:szCs w:val="22"/>
        </w:rPr>
        <w:t>culeux 75, que sais-je? Toujours la boucherie, enfin! Toujours la mort, le charcutage, la viande humaine. D'autres regardent un journal illustré: un boche mort de froid dans une tranchée; une tête d'officier cité à l'ordre du jour, des cadavres boches qu'o</w:t>
      </w:r>
      <w:r>
        <w:rPr>
          <w:rFonts w:ascii="Century Schoolbook" w:hAnsi="Century Schoolbook"/>
          <w:szCs w:val="22"/>
        </w:rPr>
        <w:t>n jette en tas dans une fosse; le tout accompagné d'une prose de journaliste qui insiste sur ces choses avec admiration: en vérité, il faut que la race française soit bien basse pour se complaire à ces atrocités; le tempérament sanguinaire est plus répandu</w:t>
      </w:r>
      <w:r>
        <w:rPr>
          <w:rFonts w:ascii="Century Schoolbook" w:hAnsi="Century Schoolbook"/>
          <w:szCs w:val="22"/>
        </w:rPr>
        <w:t xml:space="preserve"> qu'on ne souhaiterait... Ailleurs, ce sont des poilus qui conversent, et leurs conversations, leurs plaisanteries, toujours les mêmes, sont écœurantes; on se croirait au milieu de malades d'un coin de clinique très spécial de Sainte-Anne. La goujaterie et</w:t>
      </w:r>
      <w:r>
        <w:rPr>
          <w:rFonts w:ascii="Century Schoolbook" w:hAnsi="Century Schoolbook"/>
          <w:szCs w:val="22"/>
        </w:rPr>
        <w:t xml:space="preserve"> l'ordure! Il est frais, le peuple souverain! Pourriture physique, pourriture morale - je crois qu'il ne faudrait pas bien longtemps de cette vie des bois et des tranchées pour remonter au chimpanzé!</w:t>
      </w:r>
    </w:p>
    <w:p w:rsidR="00000000" w:rsidRDefault="008A1B2E">
      <w:pPr>
        <w:jc w:val="right"/>
        <w:rPr>
          <w:rFonts w:ascii="Century Schoolbook" w:hAnsi="Century Schoolbook"/>
          <w:spacing w:val="2"/>
          <w:szCs w:val="22"/>
        </w:rPr>
      </w:pPr>
      <w:r>
        <w:rPr>
          <w:rFonts w:ascii="Century Schoolbook" w:hAnsi="Century Schoolbook"/>
          <w:spacing w:val="2"/>
          <w:szCs w:val="22"/>
        </w:rPr>
        <w:t>Lettre d’Etienne TANTY, 17 mars 1915</w:t>
      </w:r>
    </w:p>
    <w:p w:rsidR="00000000" w:rsidRDefault="008A1B2E">
      <w:pPr>
        <w:jc w:val="right"/>
        <w:rPr>
          <w:rFonts w:ascii="Century Schoolbook" w:hAnsi="Century Schoolbook"/>
          <w:spacing w:val="2"/>
          <w:szCs w:val="22"/>
        </w:rPr>
      </w:pPr>
    </w:p>
    <w:p w:rsidR="00000000" w:rsidRDefault="008A1B2E" w:rsidP="003673F4">
      <w:pPr>
        <w:rPr>
          <w:rFonts w:ascii="Century Schoolbook" w:hAnsi="Century Schoolbook"/>
          <w:szCs w:val="22"/>
        </w:rPr>
      </w:pPr>
      <w:r>
        <w:rPr>
          <w:rFonts w:ascii="Century Schoolbook" w:hAnsi="Century Schoolbook"/>
          <w:szCs w:val="22"/>
        </w:rPr>
        <w:t xml:space="preserve">Tu ne peux pas te </w:t>
      </w:r>
      <w:r>
        <w:rPr>
          <w:rFonts w:ascii="Century Schoolbook" w:hAnsi="Century Schoolbook"/>
          <w:szCs w:val="22"/>
        </w:rPr>
        <w:t>faire idée, ma chère, combien nous sommes malheureux; donc pourtant je n'ai pas trop l'habitude de ma plaindre, mais ce coup-ci j'y suis obligé car c'est une chose au-dessus de l'imaginable, c'est à ne pas pouvoir te dire. Dans ce tunnel, nous sommes une a</w:t>
      </w:r>
      <w:r>
        <w:rPr>
          <w:rFonts w:ascii="Century Schoolbook" w:hAnsi="Century Schoolbook"/>
          <w:szCs w:val="22"/>
        </w:rPr>
        <w:t xml:space="preserve">ffaire de 3000 hommes en réserve, dans une humidité car l'eau ruisselle tout le long des murs, et il faut pourtant coucher là sur la voie de chemin de fer. On va chercher les vivres en pleine nuit près de Verdun, accompagnés tout le long du chemin par les </w:t>
      </w:r>
      <w:r>
        <w:rPr>
          <w:rFonts w:ascii="Century Schoolbook" w:hAnsi="Century Schoolbook"/>
          <w:szCs w:val="22"/>
        </w:rPr>
        <w:t>obus, ce qui fait que nous ne pouvons faire qu'un repas par jour et sans soupe. Pour se rendre aux premières lignes, c'est très pénible et très dangereux; un kilomètre environ avant d'arriver, il y a un passage dénommé le ravin de la mort, qui sait les hom</w:t>
      </w:r>
      <w:r>
        <w:rPr>
          <w:rFonts w:ascii="Century Schoolbook" w:hAnsi="Century Schoolbook"/>
          <w:szCs w:val="22"/>
        </w:rPr>
        <w:t>mes qu'il y a de tués là-dedans; il faut y passer, il n'y a pas d'autre endroit.</w:t>
      </w:r>
    </w:p>
    <w:p w:rsidR="00000000" w:rsidRDefault="008A1B2E">
      <w:pPr>
        <w:jc w:val="right"/>
        <w:rPr>
          <w:rFonts w:ascii="Century Schoolbook" w:hAnsi="Century Schoolbook"/>
          <w:spacing w:val="2"/>
          <w:szCs w:val="22"/>
        </w:rPr>
      </w:pPr>
      <w:r>
        <w:rPr>
          <w:rFonts w:ascii="Century Schoolbook" w:hAnsi="Century Schoolbook"/>
          <w:spacing w:val="2"/>
          <w:szCs w:val="22"/>
        </w:rPr>
        <w:t>Lettre de Joseph GILLES, 3 mai 1916</w:t>
      </w:r>
    </w:p>
    <w:p w:rsidR="00000000" w:rsidRDefault="008A1B2E">
      <w:pPr>
        <w:jc w:val="right"/>
        <w:rPr>
          <w:rFonts w:ascii="Century Schoolbook" w:hAnsi="Century Schoolbook"/>
          <w:spacing w:val="2"/>
          <w:szCs w:val="22"/>
        </w:rPr>
      </w:pPr>
    </w:p>
    <w:p w:rsidR="00000000" w:rsidRDefault="008A1B2E" w:rsidP="003673F4">
      <w:pPr>
        <w:rPr>
          <w:rFonts w:ascii="Century Schoolbook" w:hAnsi="Century Schoolbook"/>
          <w:szCs w:val="22"/>
        </w:rPr>
      </w:pPr>
      <w:r>
        <w:rPr>
          <w:rFonts w:ascii="Century Schoolbook" w:hAnsi="Century Schoolbook"/>
          <w:szCs w:val="22"/>
        </w:rPr>
        <w:t>Nous avons passé trois jours couchés dans les trous d'obus à voir la mort de près, à l'attendre à chaque instant. Et cela, sans la moindre</w:t>
      </w:r>
      <w:r>
        <w:rPr>
          <w:rFonts w:ascii="Century Schoolbook" w:hAnsi="Century Schoolbook"/>
          <w:szCs w:val="22"/>
        </w:rPr>
        <w:t xml:space="preserve"> goutte d'eau à boire et dans une horrible puanteur de cadavres Un obus recouvre les cadavres de terre, un autre les exhume à nouveau. Quand on veut se creuser un abri, on tombe tout de suite sur des morts. Je faisais partie d'un groupe de camarades, et po</w:t>
      </w:r>
      <w:r>
        <w:rPr>
          <w:rFonts w:ascii="Century Schoolbook" w:hAnsi="Century Schoolbook"/>
          <w:szCs w:val="22"/>
        </w:rPr>
        <w:t>urtant chacun ne priait que pour soi.</w:t>
      </w:r>
    </w:p>
    <w:p w:rsidR="00000000" w:rsidRDefault="008A1B2E">
      <w:pPr>
        <w:jc w:val="right"/>
        <w:rPr>
          <w:rFonts w:ascii="Century Schoolbook" w:hAnsi="Century Schoolbook"/>
          <w:spacing w:val="2"/>
          <w:szCs w:val="22"/>
        </w:rPr>
      </w:pPr>
      <w:r>
        <w:rPr>
          <w:rFonts w:ascii="Century Schoolbook" w:hAnsi="Century Schoolbook"/>
          <w:spacing w:val="2"/>
          <w:szCs w:val="22"/>
        </w:rPr>
        <w:t>Karl FRITZ, armée allemande, 16 août 1916</w:t>
      </w:r>
    </w:p>
    <w:p w:rsidR="00000000" w:rsidRDefault="008A1B2E">
      <w:pPr>
        <w:jc w:val="right"/>
        <w:rPr>
          <w:rFonts w:ascii="Century Schoolbook" w:hAnsi="Century Schoolbook"/>
          <w:spacing w:val="2"/>
          <w:szCs w:val="22"/>
        </w:rPr>
      </w:pPr>
    </w:p>
    <w:p w:rsidR="00000000" w:rsidRDefault="008A1B2E" w:rsidP="003673F4">
      <w:pPr>
        <w:pStyle w:val="Corpsdetexte"/>
        <w:rPr>
          <w:rStyle w:val="lev"/>
        </w:rPr>
      </w:pPr>
      <w:r>
        <w:rPr>
          <w:rStyle w:val="lev"/>
        </w:rPr>
        <w:t xml:space="preserve">Michel </w:t>
      </w:r>
      <w:proofErr w:type="spellStart"/>
      <w:r>
        <w:rPr>
          <w:rStyle w:val="lev"/>
        </w:rPr>
        <w:t>Taupiac</w:t>
      </w:r>
      <w:proofErr w:type="spellEnd"/>
      <w:r>
        <w:rPr>
          <w:rStyle w:val="lev"/>
        </w:rPr>
        <w:t xml:space="preserve"> dit «  François » avait </w:t>
      </w:r>
      <w:proofErr w:type="spellStart"/>
      <w:r>
        <w:rPr>
          <w:rStyle w:val="lev"/>
        </w:rPr>
        <w:t>vinqt-neuf</w:t>
      </w:r>
      <w:proofErr w:type="spellEnd"/>
      <w:r>
        <w:rPr>
          <w:rStyle w:val="lev"/>
        </w:rPr>
        <w:t xml:space="preserve"> ans en 1914.  Il était le fils d'ouvriers agricoles du Tarn-et-Garonne.  Il avait  l'habitude d'écrire souvent à son ami Just</w:t>
      </w:r>
      <w:r>
        <w:rPr>
          <w:rStyle w:val="lev"/>
        </w:rPr>
        <w:t xml:space="preserve">in </w:t>
      </w:r>
      <w:proofErr w:type="spellStart"/>
      <w:r>
        <w:rPr>
          <w:rStyle w:val="lev"/>
        </w:rPr>
        <w:t>Cayrou</w:t>
      </w:r>
      <w:proofErr w:type="spellEnd"/>
      <w:r>
        <w:rPr>
          <w:rStyle w:val="lev"/>
        </w:rPr>
        <w:t xml:space="preserve"> qui ne fut mobilisé qu'à la  fin de l'année 1915, parce qu’il avait perdu un oeil et que les conseils de révision ne le déclarèrent bon pour l'armée‚ que lorsque les troupes commencèrent à manquer. Après la guerre, il devint pêcheur sur la Garonn</w:t>
      </w:r>
      <w:r>
        <w:rPr>
          <w:rStyle w:val="lev"/>
        </w:rPr>
        <w:t>e, mais aussi herboriste et guérisseur.</w:t>
      </w:r>
    </w:p>
    <w:p w:rsidR="00000000" w:rsidRDefault="008A1B2E">
      <w:pPr>
        <w:rPr>
          <w:rStyle w:val="lev"/>
          <w:color w:val="400040"/>
          <w:szCs w:val="20"/>
        </w:rPr>
      </w:pPr>
    </w:p>
    <w:p w:rsidR="00000000" w:rsidRDefault="008A1B2E">
      <w:pPr>
        <w:jc w:val="left"/>
        <w:rPr>
          <w:rFonts w:ascii="Century Schoolbook" w:hAnsi="Century Schoolbook"/>
          <w:szCs w:val="22"/>
        </w:rPr>
      </w:pPr>
      <w:r>
        <w:rPr>
          <w:rFonts w:ascii="Century Schoolbook" w:hAnsi="Century Schoolbook"/>
          <w:szCs w:val="22"/>
        </w:rPr>
        <w:t xml:space="preserve"> Dimanche 14 février 1915</w:t>
      </w:r>
    </w:p>
    <w:p w:rsidR="00000000" w:rsidRDefault="008A1B2E">
      <w:pPr>
        <w:jc w:val="left"/>
        <w:rPr>
          <w:rFonts w:ascii="Century Schoolbook" w:hAnsi="Century Schoolbook"/>
          <w:szCs w:val="22"/>
        </w:rPr>
      </w:pPr>
      <w:r>
        <w:rPr>
          <w:rFonts w:ascii="Century Schoolbook" w:hAnsi="Century Schoolbook"/>
          <w:szCs w:val="22"/>
        </w:rPr>
        <w:t xml:space="preserve"> Cher ami</w:t>
      </w:r>
    </w:p>
    <w:p w:rsidR="00000000" w:rsidRDefault="008A1B2E" w:rsidP="003673F4">
      <w:pPr>
        <w:rPr>
          <w:rFonts w:ascii="Century Schoolbook" w:hAnsi="Century Schoolbook"/>
          <w:szCs w:val="22"/>
        </w:rPr>
      </w:pPr>
      <w:r>
        <w:rPr>
          <w:rFonts w:ascii="Century Schoolbook" w:hAnsi="Century Schoolbook"/>
          <w:szCs w:val="22"/>
        </w:rPr>
        <w:t>Quand nous sommes arrivés par ici au mois de novembre, cette plaine était alors magnifique avec ses champs à perte de vue, pleins de betteraves, parsemés de riches fermes et jalon</w:t>
      </w:r>
      <w:r>
        <w:rPr>
          <w:rFonts w:ascii="Century Schoolbook" w:hAnsi="Century Schoolbook"/>
          <w:szCs w:val="22"/>
        </w:rPr>
        <w:t>nés de meules de blé. Maintenant c'est le pays de la mort, tous ces champs sont bouleversés, piétinés, les fermes sont brûlées ou en ruine et une autre végétation est née : ce sont les petits monticules surmontés d'une croix ou simplement d'une bouteille r</w:t>
      </w:r>
      <w:r>
        <w:rPr>
          <w:rFonts w:ascii="Century Schoolbook" w:hAnsi="Century Schoolbook"/>
          <w:szCs w:val="22"/>
        </w:rPr>
        <w:t xml:space="preserve">enversée dans laquelle on a placé les papiers de celui qui dort là. Que de fois la mort me frôle de son aile quand je galope le long des fossés ou des chemins creux pour éviter leurs « shrapnels » ou le </w:t>
      </w:r>
      <w:proofErr w:type="spellStart"/>
      <w:r>
        <w:rPr>
          <w:rFonts w:ascii="Century Schoolbook" w:hAnsi="Century Schoolbook"/>
          <w:szCs w:val="22"/>
        </w:rPr>
        <w:t>tac-tac</w:t>
      </w:r>
      <w:proofErr w:type="spellEnd"/>
      <w:r>
        <w:rPr>
          <w:rFonts w:ascii="Century Schoolbook" w:hAnsi="Century Schoolbook"/>
          <w:szCs w:val="22"/>
        </w:rPr>
        <w:t xml:space="preserve"> de leurs mitrailleuses. La nuit, j’ai couché </w:t>
      </w:r>
      <w:r>
        <w:rPr>
          <w:rFonts w:ascii="Century Schoolbook" w:hAnsi="Century Schoolbook"/>
          <w:szCs w:val="22"/>
        </w:rPr>
        <w:t>longtemps dans un tombeau neuf, puis on a changé de cantonnement et je suis maintenant dans un trou que j’ai creusé après un talus. J'emporte ma couverture pendue à ma selle et ma marmite de l'autre côté et en route.  J'étais l'autre jour dans les tranchée</w:t>
      </w:r>
      <w:r>
        <w:rPr>
          <w:rFonts w:ascii="Century Schoolbook" w:hAnsi="Century Schoolbook"/>
          <w:szCs w:val="22"/>
        </w:rPr>
        <w:t xml:space="preserve">s (des </w:t>
      </w:r>
      <w:proofErr w:type="spellStart"/>
      <w:r>
        <w:rPr>
          <w:rFonts w:ascii="Century Schoolbook" w:hAnsi="Century Schoolbook"/>
          <w:szCs w:val="22"/>
        </w:rPr>
        <w:t>Joveux</w:t>
      </w:r>
      <w:proofErr w:type="spellEnd"/>
      <w:r>
        <w:rPr>
          <w:rFonts w:ascii="Century Schoolbook" w:hAnsi="Century Schoolbook"/>
          <w:szCs w:val="22"/>
        </w:rPr>
        <w:t xml:space="preserve">).  Je n'ai jamais rien vu de si horrible.  Ils avaient étayé leurs tranchées avec des morts recouverts de terre, mais, avec la pluie, la terre s'éboule et tu vois sortir une main ou un pied, </w:t>
      </w:r>
      <w:proofErr w:type="gramStart"/>
      <w:r>
        <w:rPr>
          <w:rFonts w:ascii="Century Schoolbook" w:hAnsi="Century Schoolbook"/>
          <w:szCs w:val="22"/>
        </w:rPr>
        <w:t>noirs</w:t>
      </w:r>
      <w:proofErr w:type="gramEnd"/>
      <w:r>
        <w:rPr>
          <w:rFonts w:ascii="Century Schoolbook" w:hAnsi="Century Schoolbook"/>
          <w:szCs w:val="22"/>
        </w:rPr>
        <w:t xml:space="preserve"> et gonflés.  Il y avait même deux bottes qui </w:t>
      </w:r>
      <w:r>
        <w:rPr>
          <w:rFonts w:ascii="Century Schoolbook" w:hAnsi="Century Schoolbook"/>
          <w:szCs w:val="22"/>
        </w:rPr>
        <w:lastRenderedPageBreak/>
        <w:t xml:space="preserve">sortaient dans la tranchée, la pointe en l’air juste à hauteur, comme des porte-manteaux. Et les « Joyeux » suspendaient leurs musettes, et on rigole de se servir d’un cadavre boche comme porte-manteau.   </w:t>
      </w:r>
      <w:proofErr w:type="gramStart"/>
      <w:r>
        <w:rPr>
          <w:rFonts w:ascii="Century Schoolbook" w:hAnsi="Century Schoolbook"/>
          <w:szCs w:val="22"/>
        </w:rPr>
        <w:t>.(</w:t>
      </w:r>
      <w:proofErr w:type="gramEnd"/>
      <w:r>
        <w:rPr>
          <w:rFonts w:ascii="Century Schoolbook" w:hAnsi="Century Schoolbook"/>
          <w:szCs w:val="22"/>
        </w:rPr>
        <w:t>Authentique.) Je ne te raconte que des choses que</w:t>
      </w:r>
      <w:r>
        <w:rPr>
          <w:rFonts w:ascii="Century Schoolbook" w:hAnsi="Century Schoolbook"/>
          <w:szCs w:val="22"/>
        </w:rPr>
        <w:t xml:space="preserve"> je vois, autrement je ne le croirais pas moi-même. Je compte que tu m'enverras des nouvelles de là-bas et je</w:t>
      </w:r>
    </w:p>
    <w:p w:rsidR="00000000" w:rsidRDefault="008A1B2E">
      <w:pPr>
        <w:jc w:val="left"/>
        <w:rPr>
          <w:rFonts w:ascii="Century Schoolbook" w:hAnsi="Century Schoolbook"/>
          <w:szCs w:val="22"/>
        </w:rPr>
      </w:pPr>
      <w:r>
        <w:rPr>
          <w:rFonts w:ascii="Century Schoolbook" w:hAnsi="Century Schoolbook"/>
          <w:szCs w:val="22"/>
        </w:rPr>
        <w:t xml:space="preserve"> </w:t>
      </w:r>
      <w:proofErr w:type="gramStart"/>
      <w:r>
        <w:rPr>
          <w:rFonts w:ascii="Century Schoolbook" w:hAnsi="Century Schoolbook"/>
          <w:szCs w:val="22"/>
        </w:rPr>
        <w:t>te</w:t>
      </w:r>
      <w:proofErr w:type="gramEnd"/>
      <w:r>
        <w:rPr>
          <w:rFonts w:ascii="Century Schoolbook" w:hAnsi="Century Schoolbook"/>
          <w:szCs w:val="22"/>
        </w:rPr>
        <w:t xml:space="preserve"> quitte en t'envoyant une formidable poignée de main.</w:t>
      </w:r>
    </w:p>
    <w:p w:rsidR="00000000" w:rsidRDefault="008A1B2E">
      <w:pPr>
        <w:jc w:val="right"/>
        <w:rPr>
          <w:rFonts w:ascii="Century Schoolbook" w:hAnsi="Century Schoolbook"/>
          <w:spacing w:val="2"/>
          <w:szCs w:val="22"/>
        </w:rPr>
      </w:pPr>
      <w:r>
        <w:rPr>
          <w:rFonts w:ascii="Century Schoolbook" w:hAnsi="Century Schoolbook"/>
          <w:spacing w:val="2"/>
          <w:szCs w:val="22"/>
        </w:rPr>
        <w:t>TAUPIAC - Brigadier 58e  régiment 48e  batterie 68e secteur</w:t>
      </w:r>
    </w:p>
    <w:p w:rsidR="00000000" w:rsidRDefault="008A1B2E">
      <w:pPr>
        <w:jc w:val="right"/>
        <w:rPr>
          <w:rFonts w:ascii="Century Schoolbook" w:hAnsi="Century Schoolbook"/>
          <w:spacing w:val="2"/>
          <w:szCs w:val="22"/>
        </w:rPr>
      </w:pPr>
    </w:p>
    <w:sectPr w:rsidR="000000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ript cole">
    <w:panose1 w:val="00000400000000000000"/>
    <w:charset w:val="00"/>
    <w:family w:val="auto"/>
    <w:pitch w:val="variable"/>
    <w:sig w:usb0="00000087" w:usb1="00000000" w:usb2="00000000" w:usb3="00000000" w:csb0="0000001B" w:csb1="00000000"/>
  </w:font>
  <w:font w:name="Calligraph421 BT">
    <w:panose1 w:val="03060702050402020204"/>
    <w:charset w:val="00"/>
    <w:family w:val="script"/>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F4"/>
    <w:rsid w:val="003673F4"/>
    <w:rsid w:val="008A1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Mmoire">
    <w:name w:val="Mémoire"/>
    <w:basedOn w:val="Normal"/>
    <w:pPr>
      <w:spacing w:line="360" w:lineRule="auto"/>
    </w:pPr>
    <w:rPr>
      <w:sz w:val="24"/>
    </w:rPr>
  </w:style>
  <w:style w:type="paragraph" w:customStyle="1" w:styleId="sara">
    <w:name w:val="sara"/>
    <w:basedOn w:val="Titre1"/>
    <w:pPr>
      <w:spacing w:before="0" w:after="0"/>
    </w:pPr>
    <w:rPr>
      <w:rFonts w:ascii="Script cole" w:hAnsi="Script cole" w:cs="Times New Roman"/>
      <w:b w:val="0"/>
      <w:bCs w:val="0"/>
      <w:caps/>
      <w:kern w:val="0"/>
      <w:sz w:val="160"/>
      <w:szCs w:val="24"/>
    </w:rPr>
  </w:style>
  <w:style w:type="character" w:styleId="lev">
    <w:name w:val="Strong"/>
    <w:basedOn w:val="Policepardfaut"/>
    <w:qFormat/>
    <w:rPr>
      <w:b/>
      <w:bCs/>
    </w:rPr>
  </w:style>
  <w:style w:type="paragraph" w:styleId="Corpsdetexte">
    <w:name w:val="Body Text"/>
    <w:basedOn w:val="Normal"/>
    <w:semiHidden/>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Mmoire">
    <w:name w:val="Mémoire"/>
    <w:basedOn w:val="Normal"/>
    <w:pPr>
      <w:spacing w:line="360" w:lineRule="auto"/>
    </w:pPr>
    <w:rPr>
      <w:sz w:val="24"/>
    </w:rPr>
  </w:style>
  <w:style w:type="paragraph" w:customStyle="1" w:styleId="sara">
    <w:name w:val="sara"/>
    <w:basedOn w:val="Titre1"/>
    <w:pPr>
      <w:spacing w:before="0" w:after="0"/>
    </w:pPr>
    <w:rPr>
      <w:rFonts w:ascii="Script cole" w:hAnsi="Script cole" w:cs="Times New Roman"/>
      <w:b w:val="0"/>
      <w:bCs w:val="0"/>
      <w:caps/>
      <w:kern w:val="0"/>
      <w:sz w:val="160"/>
      <w:szCs w:val="24"/>
    </w:rPr>
  </w:style>
  <w:style w:type="character" w:styleId="lev">
    <w:name w:val="Strong"/>
    <w:basedOn w:val="Policepardfaut"/>
    <w:qFormat/>
    <w:rPr>
      <w:b/>
      <w:bCs/>
    </w:rPr>
  </w:style>
  <w:style w:type="paragraph" w:styleId="Corpsdetexte">
    <w:name w:val="Body Text"/>
    <w:basedOn w:val="Normal"/>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guer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e-guerr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e-guerre.org" TargetMode="External"/><Relationship Id="rId11" Type="http://schemas.openxmlformats.org/officeDocument/2006/relationships/hyperlink" Target="http://www.grande-guerre.org" TargetMode="External"/><Relationship Id="rId5" Type="http://schemas.openxmlformats.org/officeDocument/2006/relationships/hyperlink" Target="http://www.grande-guerre.org" TargetMode="External"/><Relationship Id="rId10" Type="http://schemas.openxmlformats.org/officeDocument/2006/relationships/hyperlink" Target="http://www.grande-guerre.org" TargetMode="External"/><Relationship Id="rId4" Type="http://schemas.openxmlformats.org/officeDocument/2006/relationships/webSettings" Target="webSettings.xml"/><Relationship Id="rId9" Type="http://schemas.openxmlformats.org/officeDocument/2006/relationships/hyperlink" Target="http://www.grande-guer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9767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Les lettres de Poilus</vt:lpstr>
    </vt:vector>
  </TitlesOfParts>
  <Company>http://classedesgnomes.fr</Company>
  <LinksUpToDate>false</LinksUpToDate>
  <CharactersWithSpaces>11725</CharactersWithSpaces>
  <SharedDoc>false</SharedDoc>
  <HLinks>
    <vt:vector size="42" baseType="variant">
      <vt:variant>
        <vt:i4>917509</vt:i4>
      </vt:variant>
      <vt:variant>
        <vt:i4>18</vt:i4>
      </vt:variant>
      <vt:variant>
        <vt:i4>0</vt:i4>
      </vt:variant>
      <vt:variant>
        <vt:i4>5</vt:i4>
      </vt:variant>
      <vt:variant>
        <vt:lpwstr>http://www.grande-guerre.org/</vt:lpwstr>
      </vt:variant>
      <vt:variant>
        <vt:lpwstr/>
      </vt:variant>
      <vt:variant>
        <vt:i4>917509</vt:i4>
      </vt:variant>
      <vt:variant>
        <vt:i4>15</vt:i4>
      </vt:variant>
      <vt:variant>
        <vt:i4>0</vt:i4>
      </vt:variant>
      <vt:variant>
        <vt:i4>5</vt:i4>
      </vt:variant>
      <vt:variant>
        <vt:lpwstr>http://www.grande-guerre.org/</vt:lpwstr>
      </vt:variant>
      <vt:variant>
        <vt:lpwstr/>
      </vt:variant>
      <vt:variant>
        <vt:i4>917509</vt:i4>
      </vt:variant>
      <vt:variant>
        <vt:i4>12</vt:i4>
      </vt:variant>
      <vt:variant>
        <vt:i4>0</vt:i4>
      </vt:variant>
      <vt:variant>
        <vt:i4>5</vt:i4>
      </vt:variant>
      <vt:variant>
        <vt:lpwstr>http://www.grande-guerre.org/</vt:lpwstr>
      </vt:variant>
      <vt:variant>
        <vt:lpwstr/>
      </vt:variant>
      <vt:variant>
        <vt:i4>917509</vt:i4>
      </vt:variant>
      <vt:variant>
        <vt:i4>9</vt:i4>
      </vt:variant>
      <vt:variant>
        <vt:i4>0</vt:i4>
      </vt:variant>
      <vt:variant>
        <vt:i4>5</vt:i4>
      </vt:variant>
      <vt:variant>
        <vt:lpwstr>http://www.grande-guerre.org/</vt:lpwstr>
      </vt:variant>
      <vt:variant>
        <vt:lpwstr/>
      </vt:variant>
      <vt:variant>
        <vt:i4>917509</vt:i4>
      </vt:variant>
      <vt:variant>
        <vt:i4>6</vt:i4>
      </vt:variant>
      <vt:variant>
        <vt:i4>0</vt:i4>
      </vt:variant>
      <vt:variant>
        <vt:i4>5</vt:i4>
      </vt:variant>
      <vt:variant>
        <vt:lpwstr>http://www.grande-guerre.org/</vt:lpwstr>
      </vt:variant>
      <vt:variant>
        <vt:lpwstr/>
      </vt:variant>
      <vt:variant>
        <vt:i4>917509</vt:i4>
      </vt:variant>
      <vt:variant>
        <vt:i4>3</vt:i4>
      </vt:variant>
      <vt:variant>
        <vt:i4>0</vt:i4>
      </vt:variant>
      <vt:variant>
        <vt:i4>5</vt:i4>
      </vt:variant>
      <vt:variant>
        <vt:lpwstr>http://www.grande-guerre.org/</vt:lpwstr>
      </vt:variant>
      <vt:variant>
        <vt:lpwstr/>
      </vt:variant>
      <vt:variant>
        <vt:i4>917509</vt:i4>
      </vt:variant>
      <vt:variant>
        <vt:i4>0</vt:i4>
      </vt:variant>
      <vt:variant>
        <vt:i4>0</vt:i4>
      </vt:variant>
      <vt:variant>
        <vt:i4>5</vt:i4>
      </vt:variant>
      <vt:variant>
        <vt:lpwstr>http://www.grande-guerre.org/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lettres de Poilus</dc:title>
  <dc:creator>Virginie Bonté</dc:creator>
  <cp:lastModifiedBy>Virginie Bonté</cp:lastModifiedBy>
  <cp:revision>2</cp:revision>
  <cp:lastPrinted>2011-07-28T22:32:00Z</cp:lastPrinted>
  <dcterms:created xsi:type="dcterms:W3CDTF">2011-07-28T22:32:00Z</dcterms:created>
  <dcterms:modified xsi:type="dcterms:W3CDTF">2011-07-28T22:32:00Z</dcterms:modified>
</cp:coreProperties>
</file>